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E" w:rsidRPr="0038520C" w:rsidRDefault="0038520C" w:rsidP="003852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520C"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8520C" w:rsidRPr="0038520C" w:rsidRDefault="0038520C" w:rsidP="003852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520C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38520C">
        <w:rPr>
          <w:rFonts w:ascii="Times New Roman" w:hAnsi="Times New Roman"/>
          <w:color w:val="000000"/>
          <w:sz w:val="28"/>
          <w:szCs w:val="28"/>
        </w:rPr>
        <w:t>Нюхченская</w:t>
      </w:r>
      <w:proofErr w:type="spellEnd"/>
      <w:r w:rsidRPr="0038520C">
        <w:rPr>
          <w:rFonts w:ascii="Times New Roman" w:hAnsi="Times New Roman"/>
          <w:color w:val="000000"/>
          <w:sz w:val="28"/>
          <w:szCs w:val="28"/>
        </w:rPr>
        <w:t xml:space="preserve"> основная школа №11»</w:t>
      </w:r>
    </w:p>
    <w:p w:rsidR="007D7E7E" w:rsidRDefault="0038520C" w:rsidP="003852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38520C">
        <w:rPr>
          <w:rFonts w:ascii="Times New Roman" w:hAnsi="Times New Roman"/>
          <w:bCs/>
          <w:color w:val="000000"/>
          <w:sz w:val="28"/>
          <w:szCs w:val="28"/>
        </w:rPr>
        <w:t>униципального образования «</w:t>
      </w:r>
      <w:proofErr w:type="spellStart"/>
      <w:r w:rsidRPr="0038520C">
        <w:rPr>
          <w:rFonts w:ascii="Times New Roman" w:hAnsi="Times New Roman"/>
          <w:bCs/>
          <w:color w:val="000000"/>
          <w:sz w:val="28"/>
          <w:szCs w:val="28"/>
        </w:rPr>
        <w:t>Пинежский</w:t>
      </w:r>
      <w:proofErr w:type="spellEnd"/>
      <w:r w:rsidRPr="0038520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Архангельской области</w:t>
      </w:r>
    </w:p>
    <w:p w:rsidR="0038520C" w:rsidRPr="0038520C" w:rsidRDefault="0038520C" w:rsidP="003852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структурное подразделение «Детский сад» д.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Занюхча</w:t>
      </w:r>
      <w:proofErr w:type="spellEnd"/>
    </w:p>
    <w:p w:rsidR="007D7E7E" w:rsidRPr="0038520C" w:rsidRDefault="007D7E7E" w:rsidP="003852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7E7E" w:rsidRPr="0038520C" w:rsidRDefault="0038520C" w:rsidP="003852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8520C">
        <w:rPr>
          <w:rFonts w:ascii="Times New Roman" w:hAnsi="Times New Roman"/>
          <w:bCs/>
          <w:color w:val="000000"/>
          <w:sz w:val="28"/>
          <w:szCs w:val="28"/>
        </w:rPr>
        <w:t xml:space="preserve">Рассмотрено на заседании   </w:t>
      </w:r>
      <w:r w:rsidR="0031238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</w:t>
      </w:r>
      <w:r w:rsidRPr="0038520C">
        <w:rPr>
          <w:rFonts w:ascii="Times New Roman" w:hAnsi="Times New Roman"/>
          <w:bCs/>
          <w:color w:val="000000"/>
          <w:sz w:val="28"/>
          <w:szCs w:val="28"/>
        </w:rPr>
        <w:t xml:space="preserve">   Утверждено</w:t>
      </w:r>
      <w:proofErr w:type="gramEnd"/>
    </w:p>
    <w:p w:rsidR="0038520C" w:rsidRPr="0038520C" w:rsidRDefault="0031238E" w:rsidP="003852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п</w:t>
      </w:r>
      <w:r w:rsidR="0038520C" w:rsidRPr="0038520C">
        <w:rPr>
          <w:rFonts w:ascii="Times New Roman" w:hAnsi="Times New Roman"/>
          <w:bCs/>
          <w:color w:val="000000"/>
          <w:sz w:val="28"/>
          <w:szCs w:val="28"/>
        </w:rPr>
        <w:t xml:space="preserve">едагогического совета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 w:rsidR="0038520C" w:rsidRPr="0038520C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38520C" w:rsidRPr="0038520C">
        <w:rPr>
          <w:rFonts w:ascii="Times New Roman" w:hAnsi="Times New Roman"/>
          <w:bCs/>
          <w:color w:val="000000"/>
          <w:sz w:val="28"/>
          <w:szCs w:val="28"/>
        </w:rPr>
        <w:t xml:space="preserve">  приказом МБОУ</w:t>
      </w:r>
    </w:p>
    <w:p w:rsidR="0038520C" w:rsidRPr="0038520C" w:rsidRDefault="006C3B8A" w:rsidP="003852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 w:rsidR="0031238E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ротокол № 4</w:t>
      </w:r>
      <w:r w:rsidR="0038520C" w:rsidRPr="0038520C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31238E"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="0038520C" w:rsidRPr="003852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123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3123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8520C" w:rsidRPr="0038520C">
        <w:rPr>
          <w:rFonts w:ascii="Times New Roman" w:hAnsi="Times New Roman"/>
          <w:bCs/>
          <w:color w:val="000000"/>
          <w:sz w:val="28"/>
          <w:szCs w:val="28"/>
        </w:rPr>
        <w:t xml:space="preserve">  «</w:t>
      </w:r>
      <w:proofErr w:type="spellStart"/>
      <w:r w:rsidR="0038520C" w:rsidRPr="0038520C">
        <w:rPr>
          <w:rFonts w:ascii="Times New Roman" w:hAnsi="Times New Roman"/>
          <w:bCs/>
          <w:color w:val="000000"/>
          <w:sz w:val="28"/>
          <w:szCs w:val="28"/>
        </w:rPr>
        <w:t>Нюхченская</w:t>
      </w:r>
      <w:proofErr w:type="spellEnd"/>
      <w:r w:rsidR="0038520C" w:rsidRPr="0038520C">
        <w:rPr>
          <w:rFonts w:ascii="Times New Roman" w:hAnsi="Times New Roman"/>
          <w:bCs/>
          <w:color w:val="000000"/>
          <w:sz w:val="28"/>
          <w:szCs w:val="28"/>
        </w:rPr>
        <w:t xml:space="preserve"> ОШ №11»</w:t>
      </w:r>
    </w:p>
    <w:p w:rsidR="0038520C" w:rsidRPr="0038520C" w:rsidRDefault="0031238E" w:rsidP="003852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8550C3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4348D9">
        <w:rPr>
          <w:rFonts w:ascii="Times New Roman" w:hAnsi="Times New Roman"/>
          <w:bCs/>
          <w:color w:val="000000"/>
          <w:sz w:val="28"/>
          <w:szCs w:val="28"/>
        </w:rPr>
        <w:t>27 мая</w:t>
      </w:r>
      <w:r w:rsidR="0038520C" w:rsidRPr="0038520C">
        <w:rPr>
          <w:rFonts w:ascii="Times New Roman" w:hAnsi="Times New Roman"/>
          <w:bCs/>
          <w:color w:val="000000"/>
          <w:sz w:val="28"/>
          <w:szCs w:val="28"/>
        </w:rPr>
        <w:t xml:space="preserve"> 2021 г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r w:rsidR="008550C3">
        <w:rPr>
          <w:rFonts w:ascii="Times New Roman" w:hAnsi="Times New Roman"/>
          <w:bCs/>
          <w:color w:val="000000"/>
          <w:sz w:val="28"/>
          <w:szCs w:val="28"/>
        </w:rPr>
        <w:t xml:space="preserve"> 11 июня 2021 года № 65/1</w:t>
      </w:r>
    </w:p>
    <w:p w:rsidR="007D7E7E" w:rsidRPr="0038520C" w:rsidRDefault="007D7E7E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D7E7E" w:rsidRDefault="007D7E7E" w:rsidP="001A1262">
      <w:pPr>
        <w:shd w:val="clear" w:color="auto" w:fill="FFFFFF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520C" w:rsidRDefault="0038520C" w:rsidP="001A1262">
      <w:pPr>
        <w:shd w:val="clear" w:color="auto" w:fill="FFFFFF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520C" w:rsidRPr="008D1607" w:rsidRDefault="0038520C" w:rsidP="001A1262">
      <w:pPr>
        <w:shd w:val="clear" w:color="auto" w:fill="FFFFFF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7E7E" w:rsidRDefault="007D7E7E" w:rsidP="001A1262">
      <w:pPr>
        <w:shd w:val="clear" w:color="auto" w:fill="FFFFFF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7E7E" w:rsidRPr="008D1607" w:rsidRDefault="007D7E7E" w:rsidP="00FD73F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sz w:val="36"/>
          <w:szCs w:val="36"/>
        </w:rPr>
      </w:pPr>
      <w:r w:rsidRPr="008D1607">
        <w:rPr>
          <w:rFonts w:ascii="Times New Roman" w:hAnsi="Times New Roman"/>
          <w:b/>
          <w:bCs/>
          <w:color w:val="000000"/>
          <w:sz w:val="36"/>
          <w:szCs w:val="36"/>
        </w:rPr>
        <w:t>РАБОЧАЯ ПРОГРАММА ВОСПИТАНИЯ</w:t>
      </w:r>
    </w:p>
    <w:p w:rsidR="007D7E7E" w:rsidRDefault="007D7E7E" w:rsidP="001A1262">
      <w:pPr>
        <w:shd w:val="clear" w:color="auto" w:fill="FFFFFF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7E7E" w:rsidRDefault="007D7E7E" w:rsidP="001A1262">
      <w:pPr>
        <w:shd w:val="clear" w:color="auto" w:fill="FFFFFF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7E7E" w:rsidRDefault="007D7E7E" w:rsidP="001A1262">
      <w:pPr>
        <w:shd w:val="clear" w:color="auto" w:fill="FFFFFF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7E7E" w:rsidRDefault="007D7E7E" w:rsidP="001A1262">
      <w:pPr>
        <w:shd w:val="clear" w:color="auto" w:fill="FFFFFF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7E12" w:rsidRDefault="003F46F4" w:rsidP="003F46F4">
      <w:pPr>
        <w:shd w:val="clear" w:color="auto" w:fill="FFFFFF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</w:p>
    <w:p w:rsidR="003C7E12" w:rsidRDefault="003C7E12" w:rsidP="003F46F4">
      <w:pPr>
        <w:shd w:val="clear" w:color="auto" w:fill="FFFFFF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7E7E" w:rsidRDefault="003F46F4" w:rsidP="003F46F4">
      <w:pPr>
        <w:shd w:val="clear" w:color="auto" w:fill="FFFFFF"/>
        <w:spacing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2021 г</w:t>
      </w:r>
    </w:p>
    <w:p w:rsidR="003F46F4" w:rsidRPr="001A1262" w:rsidRDefault="003F46F4" w:rsidP="003F46F4">
      <w:pPr>
        <w:shd w:val="clear" w:color="auto" w:fill="FFFFFF"/>
        <w:spacing w:line="240" w:lineRule="auto"/>
        <w:ind w:right="20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1A126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3F46F4" w:rsidRDefault="003F46F4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7E12" w:rsidRDefault="003C7E12" w:rsidP="001C2FB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C7E12" w:rsidRDefault="003C7E12" w:rsidP="001C2FB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F46F4" w:rsidRPr="00E077DF" w:rsidRDefault="001C2FB0" w:rsidP="001C2FB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7DF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3F46F4" w:rsidRPr="00E077DF">
        <w:rPr>
          <w:rFonts w:ascii="Times New Roman" w:hAnsi="Times New Roman"/>
          <w:bCs/>
          <w:color w:val="000000"/>
          <w:sz w:val="28"/>
          <w:szCs w:val="28"/>
        </w:rPr>
        <w:t>Пояснительная записка</w:t>
      </w:r>
    </w:p>
    <w:p w:rsidR="003F46F4" w:rsidRPr="00E077DF" w:rsidRDefault="001C2FB0" w:rsidP="001C2FB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7DF">
        <w:rPr>
          <w:rFonts w:ascii="Times New Roman" w:hAnsi="Times New Roman"/>
          <w:bCs/>
          <w:color w:val="000000"/>
          <w:sz w:val="28"/>
          <w:szCs w:val="28"/>
        </w:rPr>
        <w:t>2.Особенности воспитательного процесса</w:t>
      </w:r>
    </w:p>
    <w:p w:rsidR="003F46F4" w:rsidRPr="00E077DF" w:rsidRDefault="001C2FB0" w:rsidP="001C2FB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7DF">
        <w:rPr>
          <w:rFonts w:ascii="Times New Roman" w:hAnsi="Times New Roman"/>
          <w:bCs/>
          <w:color w:val="000000"/>
          <w:sz w:val="28"/>
          <w:szCs w:val="28"/>
        </w:rPr>
        <w:t>3.Цель и задачи воспитания</w:t>
      </w:r>
    </w:p>
    <w:p w:rsidR="003F46F4" w:rsidRPr="00E077DF" w:rsidRDefault="001C2FB0" w:rsidP="001C2FB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7DF">
        <w:rPr>
          <w:rFonts w:ascii="Times New Roman" w:hAnsi="Times New Roman"/>
          <w:bCs/>
          <w:color w:val="000000"/>
          <w:sz w:val="28"/>
          <w:szCs w:val="28"/>
        </w:rPr>
        <w:t>4.Виды, формы и содержание деятельности</w:t>
      </w:r>
    </w:p>
    <w:p w:rsidR="003F46F4" w:rsidRPr="00E077DF" w:rsidRDefault="001C2FB0" w:rsidP="001C2F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77DF">
        <w:rPr>
          <w:rFonts w:ascii="Times New Roman" w:hAnsi="Times New Roman"/>
          <w:color w:val="000000"/>
          <w:sz w:val="28"/>
          <w:szCs w:val="28"/>
        </w:rPr>
        <w:t>4.1.Модуль «Традиции детского сада»</w:t>
      </w:r>
    </w:p>
    <w:p w:rsidR="003F46F4" w:rsidRPr="00E077DF" w:rsidRDefault="001C2FB0" w:rsidP="001C2F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77DF">
        <w:rPr>
          <w:rFonts w:ascii="Times New Roman" w:hAnsi="Times New Roman"/>
          <w:color w:val="000000"/>
          <w:sz w:val="28"/>
          <w:szCs w:val="28"/>
        </w:rPr>
        <w:t>4.2.Модуль «Организованная образовательная деятельность»</w:t>
      </w:r>
    </w:p>
    <w:p w:rsidR="003F46F4" w:rsidRPr="00E077DF" w:rsidRDefault="001C2FB0" w:rsidP="001C2F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77DF">
        <w:rPr>
          <w:rFonts w:ascii="Times New Roman" w:hAnsi="Times New Roman"/>
          <w:color w:val="000000"/>
          <w:sz w:val="28"/>
          <w:szCs w:val="28"/>
        </w:rPr>
        <w:t>4.3.Модуль «Организация развивающей предметно-пространственной среды»</w:t>
      </w:r>
    </w:p>
    <w:p w:rsidR="003F46F4" w:rsidRPr="00E077DF" w:rsidRDefault="001C2FB0" w:rsidP="001C2F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77DF">
        <w:rPr>
          <w:rFonts w:ascii="Times New Roman" w:hAnsi="Times New Roman"/>
          <w:color w:val="000000"/>
          <w:sz w:val="28"/>
          <w:szCs w:val="28"/>
        </w:rPr>
        <w:t>4.4.Модуль «Взаимодействие с родителями (законными представителями)»</w:t>
      </w:r>
    </w:p>
    <w:p w:rsidR="003F46F4" w:rsidRPr="00E077DF" w:rsidRDefault="001C2FB0" w:rsidP="001C2FB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7DF">
        <w:rPr>
          <w:rFonts w:ascii="Times New Roman" w:hAnsi="Times New Roman"/>
          <w:bCs/>
          <w:color w:val="000000"/>
          <w:sz w:val="28"/>
          <w:szCs w:val="28"/>
        </w:rPr>
        <w:t>5.Основные направления самоанализа воспитательной работы</w:t>
      </w:r>
    </w:p>
    <w:p w:rsidR="003F46F4" w:rsidRPr="00E077DF" w:rsidRDefault="001C2FB0" w:rsidP="001C2F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77DF">
        <w:rPr>
          <w:rFonts w:ascii="Times New Roman" w:hAnsi="Times New Roman"/>
          <w:color w:val="000000"/>
          <w:sz w:val="28"/>
          <w:szCs w:val="28"/>
        </w:rPr>
        <w:t>6.Материально-техническое обеспечение</w:t>
      </w:r>
    </w:p>
    <w:p w:rsidR="003F46F4" w:rsidRPr="00E077DF" w:rsidRDefault="001C2FB0" w:rsidP="001C2F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77DF">
        <w:rPr>
          <w:rFonts w:ascii="Times New Roman" w:hAnsi="Times New Roman"/>
          <w:color w:val="000000"/>
          <w:sz w:val="28"/>
          <w:szCs w:val="28"/>
        </w:rPr>
        <w:t>7.Основные направления самоанализа воспитательной работы</w:t>
      </w:r>
    </w:p>
    <w:p w:rsidR="003F46F4" w:rsidRDefault="003F46F4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6F4" w:rsidRDefault="003F46F4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6F4" w:rsidRDefault="003F46F4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6F4" w:rsidRDefault="003F46F4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6F4" w:rsidRDefault="003F46F4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6F4" w:rsidRDefault="003F46F4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6F4" w:rsidRDefault="003F46F4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6F4" w:rsidRDefault="003F46F4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6F4" w:rsidRDefault="003F46F4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6F4" w:rsidRDefault="003F46F4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6F4" w:rsidRDefault="003F46F4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6F4" w:rsidRDefault="003F46F4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6F4" w:rsidRDefault="003F46F4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299E" w:rsidRDefault="0073299E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7E7E" w:rsidRPr="003C7E12" w:rsidRDefault="007D7E7E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7E1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C7E12" w:rsidRPr="001A1262" w:rsidRDefault="003C7E12" w:rsidP="001A1262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3C7E12" w:rsidRPr="00FD73FE" w:rsidRDefault="007D7E7E" w:rsidP="00FD73FE">
      <w:pPr>
        <w:shd w:val="clear" w:color="auto" w:fill="FFFFFF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t>Рабочая программа воспитания (далее - Программа) определяет содержание и организацию воспитательной работы</w:t>
      </w:r>
      <w:r w:rsidR="00C81AAA">
        <w:rPr>
          <w:rFonts w:ascii="Times New Roman" w:hAnsi="Times New Roman"/>
          <w:color w:val="000000"/>
          <w:sz w:val="28"/>
          <w:szCs w:val="28"/>
        </w:rPr>
        <w:t xml:space="preserve"> в структурном подразделении «Детский сад» д. </w:t>
      </w:r>
      <w:proofErr w:type="spellStart"/>
      <w:r w:rsidR="00C81AAA">
        <w:rPr>
          <w:rFonts w:ascii="Times New Roman" w:hAnsi="Times New Roman"/>
          <w:color w:val="000000"/>
          <w:sz w:val="28"/>
          <w:szCs w:val="28"/>
        </w:rPr>
        <w:t>Занюхча</w:t>
      </w:r>
      <w:proofErr w:type="spellEnd"/>
      <w:r w:rsidR="003C7E12">
        <w:rPr>
          <w:rFonts w:ascii="Times New Roman" w:hAnsi="Times New Roman"/>
          <w:color w:val="000000"/>
          <w:sz w:val="28"/>
          <w:szCs w:val="28"/>
        </w:rPr>
        <w:t xml:space="preserve"> (далее – детский сад).</w:t>
      </w:r>
    </w:p>
    <w:p w:rsidR="007D7E7E" w:rsidRPr="00FD73FE" w:rsidRDefault="007D7E7E" w:rsidP="00C81AAA">
      <w:pPr>
        <w:shd w:val="clear" w:color="auto" w:fill="FFFFFF"/>
        <w:spacing w:after="0" w:line="240" w:lineRule="auto"/>
        <w:ind w:firstLine="76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t>Содержание Программы разработано на основе следующих нормативно-правовых документов:</w:t>
      </w:r>
    </w:p>
    <w:p w:rsidR="007D7E7E" w:rsidRPr="00FD73FE" w:rsidRDefault="00C81AAA" w:rsidP="001A1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</w:t>
      </w:r>
      <w:r w:rsidR="007D7E7E" w:rsidRPr="00FD73FE">
        <w:rPr>
          <w:rFonts w:ascii="Times New Roman" w:hAnsi="Times New Roman"/>
          <w:color w:val="000000"/>
          <w:sz w:val="28"/>
          <w:szCs w:val="28"/>
        </w:rPr>
        <w:t xml:space="preserve"> закон Российской Федерации от 29.12.2012г. № 273-ФЗ «Об образовании в Российской Федерации»;</w:t>
      </w:r>
    </w:p>
    <w:p w:rsidR="007D7E7E" w:rsidRPr="00FD73FE" w:rsidRDefault="00C81AAA" w:rsidP="001A1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</w:t>
      </w:r>
      <w:r w:rsidR="007D7E7E" w:rsidRPr="00FD73FE">
        <w:rPr>
          <w:rFonts w:ascii="Times New Roman" w:hAnsi="Times New Roman"/>
          <w:color w:val="000000"/>
          <w:sz w:val="28"/>
          <w:szCs w:val="28"/>
        </w:rPr>
        <w:t xml:space="preserve">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7D7E7E" w:rsidRPr="00FD73FE" w:rsidRDefault="00C81AAA" w:rsidP="001A1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 государственный</w:t>
      </w:r>
      <w:r w:rsidR="007D7E7E" w:rsidRPr="00FD73FE">
        <w:rPr>
          <w:rFonts w:ascii="Times New Roman" w:hAnsi="Times New Roman"/>
          <w:color w:val="000000"/>
          <w:sz w:val="28"/>
          <w:szCs w:val="28"/>
        </w:rPr>
        <w:t xml:space="preserve"> образовательный стандарт дошкольного образования, утвержден приказом Министерства образования и науки России от 17 октября 2013г. №1155;</w:t>
      </w:r>
    </w:p>
    <w:p w:rsidR="007D7E7E" w:rsidRPr="00FD73FE" w:rsidRDefault="007D7E7E" w:rsidP="00EE4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Путина В.В. от 07.05.2018г. №204 «О национальных целях и стратегических задачах развития Российской Федерации на период до 2024 года»;</w:t>
      </w:r>
    </w:p>
    <w:p w:rsidR="007D7E7E" w:rsidRPr="00FD73FE" w:rsidRDefault="007D7E7E" w:rsidP="001A1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Примерная программа воспитания для образовательных организаций, реализующих образовательные программы дошкольного образования </w:t>
      </w:r>
      <w:r w:rsidRPr="00FD73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FD73FE">
        <w:rPr>
          <w:rFonts w:ascii="Times New Roman" w:hAnsi="Times New Roman"/>
          <w:color w:val="000000"/>
          <w:sz w:val="28"/>
          <w:szCs w:val="28"/>
        </w:rPr>
        <w:t>одобрена решением федерального учебно-методического объединения по общему образо</w:t>
      </w:r>
      <w:r>
        <w:rPr>
          <w:rFonts w:ascii="Times New Roman" w:hAnsi="Times New Roman"/>
          <w:color w:val="000000"/>
          <w:sz w:val="28"/>
          <w:szCs w:val="28"/>
        </w:rPr>
        <w:t>ванию от 01 июля 2021г. № 2/21)</w:t>
      </w:r>
      <w:r w:rsidRPr="00FD73FE">
        <w:rPr>
          <w:rFonts w:ascii="Times New Roman" w:hAnsi="Times New Roman"/>
          <w:color w:val="000000"/>
          <w:sz w:val="28"/>
          <w:szCs w:val="28"/>
        </w:rPr>
        <w:t>;</w:t>
      </w:r>
    </w:p>
    <w:p w:rsidR="007D7E7E" w:rsidRPr="00FD73FE" w:rsidRDefault="007D7E7E" w:rsidP="00EE4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t>Методические рекомендации по разработке программ воспитания ФГБНУ «Институ</w:t>
      </w:r>
      <w:r>
        <w:rPr>
          <w:rFonts w:ascii="Times New Roman" w:hAnsi="Times New Roman"/>
          <w:color w:val="000000"/>
          <w:sz w:val="28"/>
          <w:szCs w:val="28"/>
        </w:rPr>
        <w:t>т изучения детства, семьи и воспитания Р</w:t>
      </w:r>
      <w:r w:rsidRPr="00FD73FE">
        <w:rPr>
          <w:rFonts w:ascii="Times New Roman" w:hAnsi="Times New Roman"/>
          <w:color w:val="000000"/>
          <w:sz w:val="28"/>
          <w:szCs w:val="28"/>
        </w:rPr>
        <w:t>оссийской академии образования»;</w:t>
      </w:r>
    </w:p>
    <w:p w:rsidR="007D7E7E" w:rsidRDefault="0073299E" w:rsidP="00E15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E7E" w:rsidRPr="00FD73FE">
        <w:rPr>
          <w:rFonts w:ascii="Times New Roman" w:hAnsi="Times New Roman"/>
          <w:color w:val="000000"/>
          <w:sz w:val="28"/>
          <w:szCs w:val="28"/>
        </w:rPr>
        <w:t>2.</w:t>
      </w:r>
      <w:r w:rsidR="00BA31A3">
        <w:rPr>
          <w:rFonts w:ascii="Times New Roman" w:hAnsi="Times New Roman"/>
          <w:color w:val="000000"/>
          <w:sz w:val="28"/>
          <w:szCs w:val="28"/>
        </w:rPr>
        <w:t>4 3648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BA31A3">
        <w:rPr>
          <w:rFonts w:ascii="Times New Roman" w:hAnsi="Times New Roman"/>
          <w:color w:val="000000"/>
          <w:sz w:val="28"/>
          <w:szCs w:val="28"/>
        </w:rPr>
        <w:t>20</w:t>
      </w:r>
      <w:r w:rsidR="007D7E7E" w:rsidRPr="00FD73FE">
        <w:rPr>
          <w:rFonts w:ascii="Times New Roman" w:hAnsi="Times New Roman"/>
          <w:color w:val="000000"/>
          <w:sz w:val="28"/>
          <w:szCs w:val="28"/>
        </w:rPr>
        <w:t xml:space="preserve"> «Санитарно-эпидемиологические требования к </w:t>
      </w:r>
      <w:r w:rsidR="00BA31A3">
        <w:rPr>
          <w:rFonts w:ascii="Times New Roman" w:hAnsi="Times New Roman"/>
          <w:color w:val="000000"/>
          <w:sz w:val="28"/>
          <w:szCs w:val="28"/>
        </w:rPr>
        <w:t xml:space="preserve">организациям воспитания и обучения, отдыха и оздоровления детей и молодежи» </w:t>
      </w:r>
      <w:r>
        <w:rPr>
          <w:rFonts w:ascii="Times New Roman" w:hAnsi="Times New Roman"/>
          <w:color w:val="000000"/>
          <w:sz w:val="28"/>
          <w:szCs w:val="28"/>
        </w:rPr>
        <w:t>(утверждены постановлением Главного государстве</w:t>
      </w:r>
      <w:r w:rsidR="00BA31A3">
        <w:rPr>
          <w:rFonts w:ascii="Times New Roman" w:hAnsi="Times New Roman"/>
          <w:color w:val="000000"/>
          <w:sz w:val="28"/>
          <w:szCs w:val="28"/>
        </w:rPr>
        <w:t>нного санитарного врача РФ от 28 сентября 2020 г №28.</w:t>
      </w:r>
      <w:proofErr w:type="gramEnd"/>
    </w:p>
    <w:p w:rsidR="006D46F5" w:rsidRDefault="007D7E7E" w:rsidP="006D4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     </w:t>
      </w:r>
      <w:r w:rsidRPr="00FD73FE">
        <w:rPr>
          <w:rFonts w:ascii="Times New Roman" w:hAnsi="Times New Roman"/>
          <w:color w:val="000000"/>
          <w:sz w:val="28"/>
          <w:szCs w:val="28"/>
        </w:rPr>
        <w:t>Рабочая программа воспитания является обязательной частью основной образователь</w:t>
      </w:r>
      <w:r w:rsidR="00C81AAA">
        <w:rPr>
          <w:rFonts w:ascii="Times New Roman" w:hAnsi="Times New Roman"/>
          <w:color w:val="000000"/>
          <w:sz w:val="28"/>
          <w:szCs w:val="28"/>
        </w:rPr>
        <w:t xml:space="preserve">ной программы, реализуемой в структурном подразделении «Детский сад» </w:t>
      </w:r>
      <w:proofErr w:type="spellStart"/>
      <w:r w:rsidR="00C81AAA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="00C81AAA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="00C81AAA">
        <w:rPr>
          <w:rFonts w:ascii="Times New Roman" w:hAnsi="Times New Roman"/>
          <w:color w:val="000000"/>
          <w:sz w:val="28"/>
          <w:szCs w:val="28"/>
        </w:rPr>
        <w:t>анюхча</w:t>
      </w:r>
      <w:proofErr w:type="spellEnd"/>
      <w:r w:rsidRPr="00FD73FE">
        <w:rPr>
          <w:rFonts w:ascii="Times New Roman" w:hAnsi="Times New Roman"/>
          <w:color w:val="000000"/>
          <w:sz w:val="28"/>
          <w:szCs w:val="28"/>
        </w:rPr>
        <w:t>,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7D7E7E" w:rsidRPr="00FD73FE" w:rsidRDefault="00347FAC" w:rsidP="00347FAC">
      <w:pPr>
        <w:shd w:val="clear" w:color="auto" w:fill="FFFFFF"/>
        <w:spacing w:before="100" w:beforeAutospacing="1"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</w:t>
      </w:r>
      <w:r w:rsidR="007D7E7E" w:rsidRPr="00FD73FE">
        <w:rPr>
          <w:rFonts w:ascii="Times New Roman" w:hAnsi="Times New Roman"/>
          <w:color w:val="000000"/>
          <w:sz w:val="28"/>
          <w:szCs w:val="28"/>
        </w:rPr>
        <w:t xml:space="preserve">Содержание воспитательной деятельности разработано на основе модульного принципа. Модули - это конкретные воспитательные практики, которые реализуются в дошкольной образовательной организации. Каждый из модулей ориентирован на одну из поставленных в Программе задач воспитания. </w:t>
      </w:r>
    </w:p>
    <w:p w:rsidR="00347FAC" w:rsidRDefault="00347FAC" w:rsidP="001A1262">
      <w:pPr>
        <w:shd w:val="clear" w:color="auto" w:fill="FFFFFF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E7E" w:rsidRPr="00FD73FE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Коллектив детского сада </w:t>
      </w:r>
      <w:r w:rsidRPr="00FD73FE">
        <w:rPr>
          <w:rFonts w:ascii="Times New Roman" w:hAnsi="Times New Roman"/>
          <w:color w:val="000000"/>
          <w:sz w:val="28"/>
          <w:szCs w:val="28"/>
        </w:rPr>
        <w:t xml:space="preserve"> вправе разрабатывать и включать в Программу те модули, которые помогут в наибольшей степени реализовать воспитательный потенциал детского сада с учетом имеющихся социальных, кадровых и материально-технических ресурсов.</w:t>
      </w:r>
    </w:p>
    <w:p w:rsidR="007D7E7E" w:rsidRPr="00FD73FE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t>К Программе прилагается календарный план воспитательной работы.</w:t>
      </w:r>
      <w:r w:rsidR="00C81AAA">
        <w:rPr>
          <w:rFonts w:ascii="Times New Roman" w:hAnsi="Times New Roman"/>
          <w:color w:val="000000"/>
          <w:sz w:val="28"/>
          <w:szCs w:val="28"/>
        </w:rPr>
        <w:t xml:space="preserve"> (Приложение №1)</w:t>
      </w:r>
    </w:p>
    <w:p w:rsidR="007D7E7E" w:rsidRPr="00FD73FE" w:rsidRDefault="00C81AAA" w:rsidP="00C81A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Особенности организуемого в детском саду</w:t>
      </w:r>
      <w:r w:rsidR="007D7E7E" w:rsidRPr="00FD73FE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D7E7E" w:rsidRPr="00FD73FE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t>Программа учитывае</w:t>
      </w:r>
      <w:r w:rsidR="005D4336">
        <w:rPr>
          <w:rFonts w:ascii="Times New Roman" w:hAnsi="Times New Roman"/>
          <w:color w:val="000000"/>
          <w:sz w:val="28"/>
          <w:szCs w:val="28"/>
        </w:rPr>
        <w:t>т условия, существующие в детском саду</w:t>
      </w:r>
      <w:r w:rsidRPr="00FD73FE">
        <w:rPr>
          <w:rFonts w:ascii="Times New Roman" w:hAnsi="Times New Roman"/>
          <w:color w:val="000000"/>
          <w:sz w:val="28"/>
          <w:szCs w:val="28"/>
        </w:rPr>
        <w:t>, индивидуальные особенности, интересы, потребности воспитанников и их родителей.</w:t>
      </w:r>
    </w:p>
    <w:p w:rsidR="007D7E7E" w:rsidRPr="00FD73FE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t xml:space="preserve">Процесс воспитания в </w:t>
      </w:r>
      <w:r>
        <w:rPr>
          <w:rFonts w:ascii="Times New Roman" w:hAnsi="Times New Roman"/>
          <w:color w:val="000000"/>
          <w:sz w:val="28"/>
          <w:szCs w:val="28"/>
        </w:rPr>
        <w:t>детском саду</w:t>
      </w:r>
      <w:r w:rsidRPr="00FD73FE">
        <w:rPr>
          <w:rFonts w:ascii="Times New Roman" w:hAnsi="Times New Roman"/>
          <w:color w:val="000000"/>
          <w:sz w:val="28"/>
          <w:szCs w:val="28"/>
        </w:rPr>
        <w:t xml:space="preserve"> основывается на общепедагогических принципах, изложенных в ФГОС дошкольного образования (Раздел I, пункт 1.2):</w:t>
      </w:r>
    </w:p>
    <w:p w:rsidR="007D7E7E" w:rsidRPr="00FD73FE" w:rsidRDefault="007D7E7E" w:rsidP="001A126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t>поддержка разнообразия детства;</w:t>
      </w:r>
    </w:p>
    <w:p w:rsidR="007D7E7E" w:rsidRPr="00FD73FE" w:rsidRDefault="007D7E7E" w:rsidP="001A126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t xml:space="preserve">сохранение уникальности и </w:t>
      </w:r>
      <w:proofErr w:type="spellStart"/>
      <w:r w:rsidRPr="00FD73FE">
        <w:rPr>
          <w:rFonts w:ascii="Times New Roman" w:hAnsi="Times New Roman"/>
          <w:color w:val="000000"/>
          <w:sz w:val="28"/>
          <w:szCs w:val="28"/>
        </w:rPr>
        <w:t>самоценности</w:t>
      </w:r>
      <w:proofErr w:type="spellEnd"/>
      <w:r w:rsidRPr="00FD73FE">
        <w:rPr>
          <w:rFonts w:ascii="Times New Roman" w:hAnsi="Times New Roman"/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FD73FE">
        <w:rPr>
          <w:rFonts w:ascii="Times New Roman" w:hAnsi="Times New Roman"/>
          <w:color w:val="000000"/>
          <w:sz w:val="28"/>
          <w:szCs w:val="28"/>
        </w:rPr>
        <w:t>самоценность</w:t>
      </w:r>
      <w:proofErr w:type="spellEnd"/>
      <w:r w:rsidRPr="00FD73FE">
        <w:rPr>
          <w:rFonts w:ascii="Times New Roman" w:hAnsi="Times New Roman"/>
          <w:color w:val="000000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D7E7E" w:rsidRPr="00FD73FE" w:rsidRDefault="007D7E7E" w:rsidP="001A126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</w:t>
      </w:r>
      <w:r>
        <w:rPr>
          <w:rFonts w:ascii="Times New Roman" w:hAnsi="Times New Roman"/>
          <w:color w:val="000000"/>
          <w:sz w:val="28"/>
          <w:szCs w:val="28"/>
        </w:rPr>
        <w:t>х и иных работников  детского сада)</w:t>
      </w:r>
      <w:r w:rsidRPr="00FD73FE">
        <w:rPr>
          <w:rFonts w:ascii="Times New Roman" w:hAnsi="Times New Roman"/>
          <w:color w:val="000000"/>
          <w:sz w:val="28"/>
          <w:szCs w:val="28"/>
        </w:rPr>
        <w:t xml:space="preserve"> и детей;</w:t>
      </w:r>
    </w:p>
    <w:p w:rsidR="007D7E7E" w:rsidRPr="00FD73FE" w:rsidRDefault="007D7E7E" w:rsidP="001A126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t>уважение личности ребенка.</w:t>
      </w:r>
    </w:p>
    <w:p w:rsidR="007D7E7E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t>Задачи воспитания реализуются в течение всего времени нахождения ребенк</w:t>
      </w:r>
      <w:r>
        <w:rPr>
          <w:rFonts w:ascii="Times New Roman" w:hAnsi="Times New Roman"/>
          <w:color w:val="000000"/>
          <w:sz w:val="28"/>
          <w:szCs w:val="28"/>
        </w:rPr>
        <w:t>а в детском саду: в процессе образовательной деятельности</w:t>
      </w:r>
      <w:r w:rsidRPr="00FD73FE">
        <w:rPr>
          <w:rFonts w:ascii="Times New Roman" w:hAnsi="Times New Roman"/>
          <w:color w:val="000000"/>
          <w:sz w:val="28"/>
          <w:szCs w:val="28"/>
        </w:rPr>
        <w:t>, режимных моментах, совместной деятельности с детьми и индивидуальной работы.</w:t>
      </w:r>
    </w:p>
    <w:p w:rsidR="005D4336" w:rsidRPr="00FD73FE" w:rsidRDefault="005D4336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BA31A3" w:rsidRDefault="00BA31A3" w:rsidP="005D4336">
      <w:pPr>
        <w:shd w:val="clear" w:color="auto" w:fill="FFFFFF"/>
        <w:spacing w:after="0" w:line="240" w:lineRule="auto"/>
        <w:ind w:firstLine="7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7E7E" w:rsidRPr="00FD73FE" w:rsidRDefault="007D7E7E" w:rsidP="005D4336">
      <w:pPr>
        <w:shd w:val="clear" w:color="auto" w:fill="FFFFFF"/>
        <w:spacing w:after="0" w:line="240" w:lineRule="auto"/>
        <w:ind w:firstLine="74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FD73F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Основные традиции воспитательного процесс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7D7E7E" w:rsidRPr="00FD73FE" w:rsidRDefault="007D7E7E" w:rsidP="001A1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t>Основой воспитательной работы являются общие для всего детского сада событийные мероприятия, в которых участвуют дети разных возрастов: праздники и развлечения, фольклорные праздники, досуги, тематические занятия, выставки, акции, культурно-массовые мероприятия, конкурсы.</w:t>
      </w:r>
    </w:p>
    <w:p w:rsidR="007D7E7E" w:rsidRPr="00FD73FE" w:rsidRDefault="007D7E7E" w:rsidP="001A1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t>Детская художественная литература и народное творчество традиционн</w:t>
      </w:r>
      <w:r>
        <w:rPr>
          <w:rFonts w:ascii="Times New Roman" w:hAnsi="Times New Roman"/>
          <w:color w:val="000000"/>
          <w:sz w:val="28"/>
          <w:szCs w:val="28"/>
        </w:rPr>
        <w:t xml:space="preserve">о рассматриваются педагогами </w:t>
      </w:r>
      <w:r w:rsidRPr="00FD73FE">
        <w:rPr>
          <w:rFonts w:ascii="Times New Roman" w:hAnsi="Times New Roman"/>
          <w:color w:val="000000"/>
          <w:sz w:val="28"/>
          <w:szCs w:val="28"/>
        </w:rPr>
        <w:t xml:space="preserve">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</w:t>
      </w:r>
      <w:r>
        <w:rPr>
          <w:rFonts w:ascii="Times New Roman" w:hAnsi="Times New Roman"/>
          <w:color w:val="000000"/>
          <w:sz w:val="28"/>
          <w:szCs w:val="28"/>
        </w:rPr>
        <w:t xml:space="preserve">овеческими </w:t>
      </w:r>
      <w:r w:rsidRPr="00FD73FE">
        <w:rPr>
          <w:rFonts w:ascii="Times New Roman" w:hAnsi="Times New Roman"/>
          <w:color w:val="000000"/>
          <w:sz w:val="28"/>
          <w:szCs w:val="28"/>
        </w:rPr>
        <w:t>ценностными установками.</w:t>
      </w:r>
    </w:p>
    <w:p w:rsidR="007D7E7E" w:rsidRPr="00FD73FE" w:rsidRDefault="007D7E7E" w:rsidP="00AF0E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Воспитатели и специалисты </w:t>
      </w:r>
      <w:r w:rsidRPr="00FD73FE">
        <w:rPr>
          <w:rFonts w:ascii="Times New Roman" w:hAnsi="Times New Roman"/>
          <w:color w:val="000000"/>
          <w:sz w:val="28"/>
          <w:szCs w:val="28"/>
        </w:rPr>
        <w:t xml:space="preserve">ориентированы на организацию разнообразных форм детской деятельности. </w:t>
      </w:r>
    </w:p>
    <w:p w:rsidR="007D7E7E" w:rsidRPr="00FD73FE" w:rsidRDefault="007D7E7E" w:rsidP="001A1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детском саду есть методическое сопровождение</w:t>
      </w:r>
      <w:r w:rsidRPr="00FD73FE">
        <w:rPr>
          <w:rFonts w:ascii="Times New Roman" w:hAnsi="Times New Roman"/>
          <w:color w:val="000000"/>
          <w:sz w:val="28"/>
          <w:szCs w:val="28"/>
        </w:rPr>
        <w:t xml:space="preserve"> родителей (законных представителей), которое представляет собой образовательное пространство для обмена опытом, знаниями, идеями, направленное на решение конкретных воспитательных задач.</w:t>
      </w:r>
    </w:p>
    <w:p w:rsidR="007D7E7E" w:rsidRPr="00FD73FE" w:rsidRDefault="007D7E7E" w:rsidP="001A12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FD73FE">
        <w:rPr>
          <w:rFonts w:ascii="Times New Roman" w:hAnsi="Times New Roman"/>
          <w:b/>
          <w:bCs/>
          <w:color w:val="000000"/>
          <w:sz w:val="28"/>
          <w:szCs w:val="28"/>
        </w:rPr>
        <w:t>Цель и задачи воспитания</w:t>
      </w:r>
    </w:p>
    <w:p w:rsidR="007D7E7E" w:rsidRPr="00FD73FE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«Об образовании в Российской Федерации» воспитание - это деятельность, направленная на развитие личности, создание условий для самоопределения и </w:t>
      </w:r>
      <w:proofErr w:type="gramStart"/>
      <w:r w:rsidRPr="00FD73FE">
        <w:rPr>
          <w:rFonts w:ascii="Times New Roman" w:hAnsi="Times New Roman"/>
          <w:color w:val="000000"/>
          <w:sz w:val="28"/>
          <w:szCs w:val="28"/>
        </w:rPr>
        <w:t>социализации</w:t>
      </w:r>
      <w:proofErr w:type="gramEnd"/>
      <w:r w:rsidRPr="00FD73FE">
        <w:rPr>
          <w:rFonts w:ascii="Times New Roman" w:hAnsi="Times New Roman"/>
          <w:color w:val="000000"/>
          <w:sz w:val="28"/>
          <w:szCs w:val="28"/>
        </w:rPr>
        <w:t xml:space="preserve"> обучающихся на основе </w:t>
      </w:r>
      <w:proofErr w:type="spellStart"/>
      <w:r w:rsidRPr="00FD73FE">
        <w:rPr>
          <w:rFonts w:ascii="Times New Roman" w:hAnsi="Times New Roman"/>
          <w:color w:val="000000"/>
          <w:sz w:val="28"/>
          <w:szCs w:val="28"/>
        </w:rPr>
        <w:t>социокультурных</w:t>
      </w:r>
      <w:proofErr w:type="spellEnd"/>
      <w:r w:rsidRPr="00FD73FE">
        <w:rPr>
          <w:rFonts w:ascii="Times New Roman" w:hAnsi="Times New Roman"/>
          <w:color w:val="000000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(ст. 2, п. 2, в редакции Федерального закона «Об образовании в РФ» от 31.07.2020г. №304-ФЗ).</w:t>
      </w:r>
    </w:p>
    <w:p w:rsidR="007D7E7E" w:rsidRPr="00FD73FE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 воспитания</w:t>
      </w:r>
      <w:r w:rsidRPr="00FD73FE">
        <w:rPr>
          <w:rFonts w:ascii="Times New Roman" w:hAnsi="Times New Roman"/>
          <w:b/>
          <w:bCs/>
          <w:color w:val="000000"/>
          <w:sz w:val="28"/>
          <w:szCs w:val="28"/>
        </w:rPr>
        <w:t>: </w:t>
      </w:r>
      <w:r w:rsidRPr="00FD73FE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самоопределения и социализации детей дошкольного возраста на основе </w:t>
      </w:r>
      <w:proofErr w:type="spellStart"/>
      <w:r w:rsidRPr="00FD73FE">
        <w:rPr>
          <w:rFonts w:ascii="Times New Roman" w:hAnsi="Times New Roman"/>
          <w:color w:val="000000"/>
          <w:sz w:val="28"/>
          <w:szCs w:val="28"/>
        </w:rPr>
        <w:t>социокультурных</w:t>
      </w:r>
      <w:proofErr w:type="spellEnd"/>
      <w:r w:rsidRPr="00FD73FE">
        <w:rPr>
          <w:rFonts w:ascii="Times New Roman" w:hAnsi="Times New Roman"/>
          <w:color w:val="000000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7D7E7E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lastRenderedPageBreak/>
        <w:t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позитивное отношение к общественным ценностям, приобретается опыт участия в социально важных делах.</w:t>
      </w:r>
    </w:p>
    <w:p w:rsidR="005D4336" w:rsidRPr="00FD73FE" w:rsidRDefault="005D4336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7D7E7E" w:rsidRPr="00FD73FE" w:rsidRDefault="007D7E7E" w:rsidP="005D4336">
      <w:pPr>
        <w:shd w:val="clear" w:color="auto" w:fill="FFFFFF"/>
        <w:spacing w:after="0" w:line="240" w:lineRule="auto"/>
        <w:ind w:firstLine="74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FD73FE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7D7E7E" w:rsidRPr="001A1262" w:rsidRDefault="007D7E7E" w:rsidP="001A12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FD73FE">
        <w:rPr>
          <w:rFonts w:ascii="Times New Roman" w:hAnsi="Times New Roman"/>
          <w:color w:val="000000"/>
          <w:sz w:val="28"/>
          <w:szCs w:val="28"/>
        </w:rPr>
        <w:t xml:space="preserve">Формирование общей культуры личности, активной жизненной позиции в процессе приобщения дошкольников к традициям </w:t>
      </w:r>
      <w:r w:rsidR="00BA31A3">
        <w:rPr>
          <w:rFonts w:ascii="Times New Roman" w:hAnsi="Times New Roman"/>
          <w:color w:val="000000"/>
          <w:sz w:val="28"/>
          <w:szCs w:val="28"/>
        </w:rPr>
        <w:t>детского сада</w:t>
      </w:r>
      <w:r w:rsidRPr="001A1262">
        <w:rPr>
          <w:rFonts w:ascii="Times New Roman" w:hAnsi="Times New Roman"/>
          <w:color w:val="000000"/>
          <w:sz w:val="24"/>
          <w:szCs w:val="24"/>
        </w:rPr>
        <w:t>.</w:t>
      </w:r>
    </w:p>
    <w:p w:rsidR="007D7E7E" w:rsidRPr="00F82A20" w:rsidRDefault="007D7E7E" w:rsidP="001A12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Использование в воспитании детей возможности организованной образовательной деятельности.</w:t>
      </w:r>
    </w:p>
    <w:p w:rsidR="007D7E7E" w:rsidRPr="00F82A20" w:rsidRDefault="007D7E7E" w:rsidP="001A12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Воспитание информационной культуры у детей дошкольного возраста, развитие навыков информационной грамотности, воспитание потребности в здоровом образе жизни.</w:t>
      </w:r>
    </w:p>
    <w:p w:rsidR="007D7E7E" w:rsidRPr="00F82A20" w:rsidRDefault="007D7E7E" w:rsidP="001A12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Воспитание осознанного отношения к</w:t>
      </w:r>
      <w:r>
        <w:rPr>
          <w:rFonts w:ascii="Times New Roman" w:hAnsi="Times New Roman"/>
          <w:color w:val="000000"/>
          <w:sz w:val="28"/>
          <w:szCs w:val="28"/>
        </w:rPr>
        <w:t xml:space="preserve"> природе, экологии родного края</w:t>
      </w:r>
      <w:r w:rsidRPr="00F82A20">
        <w:rPr>
          <w:rFonts w:ascii="Times New Roman" w:hAnsi="Times New Roman"/>
          <w:color w:val="000000"/>
          <w:sz w:val="28"/>
          <w:szCs w:val="28"/>
        </w:rPr>
        <w:t>.</w:t>
      </w:r>
    </w:p>
    <w:p w:rsidR="007D7E7E" w:rsidRPr="00F82A20" w:rsidRDefault="007D7E7E" w:rsidP="001A12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Воспитание патриотических чувств, любви к Родине, гордости за свою страну.</w:t>
      </w:r>
    </w:p>
    <w:p w:rsidR="007D7E7E" w:rsidRPr="00F82A20" w:rsidRDefault="007D7E7E" w:rsidP="001A12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Организация развивающей предметно-пространственной среды, направленной на реализаци</w:t>
      </w:r>
      <w:r>
        <w:rPr>
          <w:rFonts w:ascii="Times New Roman" w:hAnsi="Times New Roman"/>
          <w:color w:val="000000"/>
          <w:sz w:val="28"/>
          <w:szCs w:val="28"/>
        </w:rPr>
        <w:t>ю воспитательного потенциала детского сада</w:t>
      </w:r>
      <w:r w:rsidRPr="00F82A20">
        <w:rPr>
          <w:rFonts w:ascii="Times New Roman" w:hAnsi="Times New Roman"/>
          <w:color w:val="000000"/>
          <w:sz w:val="28"/>
          <w:szCs w:val="28"/>
        </w:rPr>
        <w:t>.</w:t>
      </w:r>
    </w:p>
    <w:p w:rsidR="007D7E7E" w:rsidRPr="00F82A20" w:rsidRDefault="007D7E7E" w:rsidP="001A12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повышение компетентности родителей (законных представителей) в вопросах воспитания, развития и образования детей.</w:t>
      </w:r>
    </w:p>
    <w:p w:rsidR="007D7E7E" w:rsidRPr="00F82A20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Цель и конкретные задачи воспитания позволяют выделить целевые приоритеты, т.е. создание благоприятных условий для усвоения детьми социально значимых знаний основных норм и традиций того общества, в котором они живут.</w:t>
      </w:r>
    </w:p>
    <w:p w:rsidR="007D7E7E" w:rsidRPr="00F82A20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F82A20">
        <w:rPr>
          <w:rFonts w:ascii="Times New Roman" w:hAnsi="Times New Roman"/>
          <w:color w:val="000000"/>
          <w:sz w:val="28"/>
          <w:szCs w:val="28"/>
        </w:rPr>
        <w:t>К наиболее важным из них относятся следующие:</w:t>
      </w:r>
      <w:proofErr w:type="gramEnd"/>
    </w:p>
    <w:p w:rsidR="007D7E7E" w:rsidRPr="00F82A20" w:rsidRDefault="007D7E7E" w:rsidP="001A12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быть вежливым, послушным, доброжелательным, отзывчивым;</w:t>
      </w:r>
    </w:p>
    <w:p w:rsidR="007D7E7E" w:rsidRPr="00F82A20" w:rsidRDefault="007D7E7E" w:rsidP="001A12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уважать старших и заботиться о младших;</w:t>
      </w:r>
    </w:p>
    <w:p w:rsidR="007D7E7E" w:rsidRPr="00F82A20" w:rsidRDefault="007D7E7E" w:rsidP="001A12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стремиться устанавливать хорошие отношения с другими людьми;</w:t>
      </w:r>
    </w:p>
    <w:p w:rsidR="007D7E7E" w:rsidRPr="00F82A20" w:rsidRDefault="007D7E7E" w:rsidP="001A12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быть трудолюбивым, доводить начатое дело до конца;</w:t>
      </w:r>
    </w:p>
    <w:p w:rsidR="007D7E7E" w:rsidRPr="00F82A20" w:rsidRDefault="007D7E7E" w:rsidP="001A12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lastRenderedPageBreak/>
        <w:t>любить своих родителей, свой родной край и свое Отчество;</w:t>
      </w:r>
    </w:p>
    <w:p w:rsidR="007D7E7E" w:rsidRPr="00F82A20" w:rsidRDefault="007D7E7E" w:rsidP="001A12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беречь и охранять окружающую природу;</w:t>
      </w:r>
    </w:p>
    <w:p w:rsidR="007D7E7E" w:rsidRPr="00F82A20" w:rsidRDefault="007D7E7E" w:rsidP="001A12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соблюдать правила личной гигиены, режим дня, вести здоровый образ жизни.</w:t>
      </w:r>
    </w:p>
    <w:p w:rsidR="007D7E7E" w:rsidRPr="00F82A20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поведения.</w:t>
      </w:r>
    </w:p>
    <w:p w:rsidR="007D7E7E" w:rsidRPr="00F82A20" w:rsidRDefault="007D7E7E" w:rsidP="001A12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b/>
          <w:bCs/>
          <w:color w:val="000000"/>
          <w:sz w:val="28"/>
          <w:szCs w:val="28"/>
        </w:rPr>
        <w:t>Виды, формы и содержание деятельности</w:t>
      </w:r>
    </w:p>
    <w:p w:rsidR="007D7E7E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Реализация цели и задач данной Программы осуществляется в рамках нескольких напра</w:t>
      </w:r>
      <w:r>
        <w:rPr>
          <w:rFonts w:ascii="Times New Roman" w:hAnsi="Times New Roman"/>
          <w:color w:val="000000"/>
          <w:sz w:val="28"/>
          <w:szCs w:val="28"/>
        </w:rPr>
        <w:t>влений воспитательной работы</w:t>
      </w:r>
      <w:r w:rsidRPr="00F82A20">
        <w:rPr>
          <w:rFonts w:ascii="Times New Roman" w:hAnsi="Times New Roman"/>
          <w:color w:val="000000"/>
          <w:sz w:val="28"/>
          <w:szCs w:val="28"/>
        </w:rPr>
        <w:t>. Каждое из них представлено в соответствующем модуле.</w:t>
      </w:r>
    </w:p>
    <w:p w:rsidR="00BA31A3" w:rsidRPr="00F82A20" w:rsidRDefault="00BA31A3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7D7E7E" w:rsidRDefault="007D7E7E" w:rsidP="001A12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2A20">
        <w:rPr>
          <w:rFonts w:ascii="Times New Roman" w:hAnsi="Times New Roman"/>
          <w:b/>
          <w:bCs/>
          <w:color w:val="000000"/>
          <w:sz w:val="28"/>
          <w:szCs w:val="28"/>
        </w:rPr>
        <w:t>3.1. Модуль «Традиции детского сада»</w:t>
      </w:r>
    </w:p>
    <w:p w:rsidR="00BA31A3" w:rsidRPr="00F82A20" w:rsidRDefault="00BA31A3" w:rsidP="001A1262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:rsidR="007D7E7E" w:rsidRPr="00F82A20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Традиции являются основой воспитательной работы в дошкольной образовательной организации. Традиционные мероприятия, проводимые в детском саду -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7D7E7E" w:rsidRPr="00F82A20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7D7E7E" w:rsidRPr="00F82A20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детском саду существует </w:t>
      </w:r>
      <w:r w:rsidRPr="00F82A20">
        <w:rPr>
          <w:rFonts w:ascii="Times New Roman" w:hAnsi="Times New Roman"/>
          <w:color w:val="000000"/>
          <w:sz w:val="28"/>
          <w:szCs w:val="28"/>
        </w:rPr>
        <w:t xml:space="preserve">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7D7E7E" w:rsidRPr="00F82A20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b/>
          <w:bCs/>
          <w:color w:val="000000"/>
          <w:sz w:val="28"/>
          <w:szCs w:val="28"/>
        </w:rPr>
        <w:t>Цель </w:t>
      </w:r>
      <w:r w:rsidRPr="00F82A20">
        <w:rPr>
          <w:rFonts w:ascii="Times New Roman" w:hAnsi="Times New Roman"/>
          <w:color w:val="000000"/>
          <w:sz w:val="28"/>
          <w:szCs w:val="28"/>
        </w:rPr>
        <w:t>проведения традиционных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мероприятий: организация </w:t>
      </w:r>
      <w:r w:rsidRPr="00F82A20">
        <w:rPr>
          <w:rFonts w:ascii="Times New Roman" w:hAnsi="Times New Roman"/>
          <w:color w:val="000000"/>
          <w:sz w:val="28"/>
          <w:szCs w:val="28"/>
        </w:rPr>
        <w:t>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7D7E7E" w:rsidRPr="00F82A20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7D7E7E" w:rsidRPr="00F82A20" w:rsidRDefault="007D7E7E" w:rsidP="001A12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Формировать представления о нормах и правилах общения детей друг с другом и с окружающими взрослыми.</w:t>
      </w:r>
    </w:p>
    <w:p w:rsidR="007D7E7E" w:rsidRPr="00F82A20" w:rsidRDefault="007D7E7E" w:rsidP="001A12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lastRenderedPageBreak/>
        <w:t>Формировать умение каждого ребенка устанавливать и поддерживать необходимые контакты с детьми разных возрастных групп.</w:t>
      </w:r>
    </w:p>
    <w:p w:rsidR="007D7E7E" w:rsidRPr="00F82A20" w:rsidRDefault="007D7E7E" w:rsidP="001A12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Способствовать освоению социальных ролей: мальчик - девочка; старший - младший; чле</w:t>
      </w:r>
      <w:r>
        <w:rPr>
          <w:rFonts w:ascii="Times New Roman" w:hAnsi="Times New Roman"/>
          <w:color w:val="000000"/>
          <w:sz w:val="28"/>
          <w:szCs w:val="28"/>
        </w:rPr>
        <w:t>н коллектива; житель своего посёлка</w:t>
      </w:r>
      <w:r w:rsidRPr="00F82A20">
        <w:rPr>
          <w:rFonts w:ascii="Times New Roman" w:hAnsi="Times New Roman"/>
          <w:color w:val="000000"/>
          <w:sz w:val="28"/>
          <w:szCs w:val="28"/>
        </w:rPr>
        <w:t>, гражданин своей страны.</w:t>
      </w:r>
    </w:p>
    <w:p w:rsidR="007D7E7E" w:rsidRPr="00F82A20" w:rsidRDefault="007D7E7E" w:rsidP="001A12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Приобщать к истории и культуре народов России в процессе традиционных коллективных мероприятий.</w:t>
      </w:r>
    </w:p>
    <w:p w:rsidR="007D7E7E" w:rsidRPr="00F82A20" w:rsidRDefault="007D7E7E" w:rsidP="001A12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у детей</w:t>
      </w:r>
      <w:r w:rsidRPr="00F82A20">
        <w:rPr>
          <w:rFonts w:ascii="Times New Roman" w:hAnsi="Times New Roman"/>
          <w:color w:val="000000"/>
          <w:sz w:val="28"/>
          <w:szCs w:val="28"/>
        </w:rPr>
        <w:t xml:space="preserve"> нравственность, патриотизм, инициативу и </w:t>
      </w: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самостоятельность </w:t>
      </w:r>
      <w:r w:rsidRPr="00F82A20">
        <w:rPr>
          <w:rFonts w:ascii="Times New Roman" w:hAnsi="Times New Roman"/>
          <w:color w:val="000000"/>
          <w:sz w:val="28"/>
          <w:szCs w:val="28"/>
        </w:rPr>
        <w:t>в различных коллективных видах детской деятельности.</w:t>
      </w:r>
    </w:p>
    <w:p w:rsidR="007D7E7E" w:rsidRPr="00F82A20" w:rsidRDefault="007D7E7E" w:rsidP="001A12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Воспитывать доброжелательность и положительное эмоциональное отношение к окружающим людям.</w:t>
      </w:r>
    </w:p>
    <w:p w:rsidR="007D7E7E" w:rsidRPr="00F82A20" w:rsidRDefault="007D7E7E" w:rsidP="001A1262">
      <w:pPr>
        <w:shd w:val="clear" w:color="auto" w:fill="FFFFFF"/>
        <w:spacing w:after="0" w:line="240" w:lineRule="auto"/>
        <w:ind w:firstLine="8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7D7E7E" w:rsidRPr="00F82A20" w:rsidRDefault="00CD2B09" w:rsidP="001A1262">
      <w:pPr>
        <w:shd w:val="clear" w:color="auto" w:fill="FFFFFF"/>
        <w:spacing w:line="240" w:lineRule="auto"/>
        <w:ind w:firstLine="84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Традиционным для детского сада</w:t>
      </w:r>
      <w:r w:rsidR="007D7E7E" w:rsidRPr="00F82A20">
        <w:rPr>
          <w:rFonts w:ascii="Times New Roman" w:hAnsi="Times New Roman"/>
          <w:color w:val="000000"/>
          <w:sz w:val="28"/>
          <w:szCs w:val="28"/>
        </w:rPr>
        <w:t xml:space="preserve"> является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следующих мероприятий</w:t>
      </w:r>
      <w:r w:rsidR="007D7E7E" w:rsidRPr="00F82A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1453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78"/>
        <w:gridCol w:w="9355"/>
      </w:tblGrid>
      <w:tr w:rsidR="007D7E7E" w:rsidRPr="00F82A20" w:rsidTr="00CD2B09"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E7E" w:rsidRPr="00F82A20" w:rsidRDefault="007D7E7E" w:rsidP="001A1262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82A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Традиции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E7E" w:rsidRDefault="0067590E" w:rsidP="001A1262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7D7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онцерт для работников детского сада и </w:t>
            </w:r>
          </w:p>
          <w:p w:rsidR="007D7E7E" w:rsidRDefault="00CD2B09" w:rsidP="001A1262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ветеранов, конкурс чтецов.</w:t>
            </w:r>
          </w:p>
          <w:p w:rsidR="007D7E7E" w:rsidRPr="00F82A20" w:rsidRDefault="007D7E7E" w:rsidP="00CD2B09">
            <w:pPr>
              <w:tabs>
                <w:tab w:val="left" w:pos="7331"/>
                <w:tab w:val="left" w:pos="8471"/>
              </w:tabs>
              <w:spacing w:after="0" w:line="240" w:lineRule="atLeas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7D7E7E" w:rsidRPr="00F82A20" w:rsidTr="00CD2B09"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E7E" w:rsidRPr="00F82A20" w:rsidRDefault="007D7E7E" w:rsidP="001A1262">
            <w:pPr>
              <w:spacing w:after="0" w:line="240" w:lineRule="atLeast"/>
              <w:ind w:left="500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82A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Праздники и развлечения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E7E" w:rsidRPr="00F82A20" w:rsidRDefault="007D7E7E" w:rsidP="00CD2B0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A20">
              <w:rPr>
                <w:rFonts w:ascii="Times New Roman" w:hAnsi="Times New Roman"/>
                <w:color w:val="000000"/>
                <w:sz w:val="28"/>
                <w:szCs w:val="28"/>
              </w:rPr>
              <w:t>Золотая осень;</w:t>
            </w:r>
            <w:r w:rsidR="00CD2B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День матери;</w:t>
            </w:r>
            <w:r w:rsidRPr="00F82A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Новый год; День защитника Отечества; </w:t>
            </w:r>
            <w:r w:rsidR="00CD2B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Марта; </w:t>
            </w:r>
            <w:r w:rsidRPr="00F82A20">
              <w:rPr>
                <w:rFonts w:ascii="Times New Roman" w:hAnsi="Times New Roman"/>
                <w:color w:val="000000"/>
                <w:sz w:val="28"/>
                <w:szCs w:val="28"/>
              </w:rPr>
              <w:t>До свидани</w:t>
            </w:r>
            <w:r w:rsidR="00CD2B09">
              <w:rPr>
                <w:rFonts w:ascii="Times New Roman" w:hAnsi="Times New Roman"/>
                <w:color w:val="000000"/>
                <w:sz w:val="28"/>
                <w:szCs w:val="28"/>
              </w:rPr>
              <w:t>я, детский сад,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82A20">
              <w:rPr>
                <w:rFonts w:ascii="Times New Roman" w:hAnsi="Times New Roman"/>
                <w:color w:val="000000"/>
                <w:sz w:val="28"/>
                <w:szCs w:val="28"/>
              </w:rPr>
              <w:t>День Победы.</w:t>
            </w:r>
          </w:p>
        </w:tc>
      </w:tr>
      <w:tr w:rsidR="007D7E7E" w:rsidRPr="00F82A20" w:rsidTr="00CD2B09"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E7E" w:rsidRPr="00F82A20" w:rsidRDefault="007D7E7E" w:rsidP="001A126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82A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Фольклорные</w:t>
            </w:r>
          </w:p>
          <w:p w:rsidR="007D7E7E" w:rsidRPr="00F82A20" w:rsidRDefault="007D7E7E" w:rsidP="001A1262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82A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праздники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F82A20" w:rsidRDefault="007D7E7E" w:rsidP="00CD2B09">
            <w:pPr>
              <w:spacing w:after="0" w:line="240" w:lineRule="atLeast"/>
              <w:ind w:left="-3323" w:firstLine="3323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Маслен</w:t>
            </w:r>
            <w:r w:rsidRPr="00F82A20">
              <w:rPr>
                <w:rFonts w:ascii="Times New Roman" w:hAnsi="Times New Roman"/>
                <w:color w:val="000000"/>
                <w:sz w:val="28"/>
                <w:szCs w:val="28"/>
              </w:rPr>
              <w:t>ица</w:t>
            </w:r>
          </w:p>
        </w:tc>
      </w:tr>
      <w:tr w:rsidR="007D7E7E" w:rsidRPr="00F82A20" w:rsidTr="00CD2B09"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E7E" w:rsidRPr="00F82A20" w:rsidRDefault="007D7E7E" w:rsidP="001A1262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82A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Выставки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E7E" w:rsidRPr="00F82A20" w:rsidRDefault="007D7E7E" w:rsidP="001A126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A20">
              <w:rPr>
                <w:rFonts w:ascii="Times New Roman" w:hAnsi="Times New Roman"/>
                <w:color w:val="000000"/>
                <w:sz w:val="28"/>
                <w:szCs w:val="28"/>
              </w:rPr>
              <w:t>Дары осен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и; Зимние фантазии; </w:t>
            </w:r>
            <w:r w:rsidR="00CD2B09">
              <w:rPr>
                <w:rFonts w:ascii="Times New Roman" w:hAnsi="Times New Roman"/>
                <w:color w:val="000000"/>
                <w:sz w:val="28"/>
                <w:szCs w:val="28"/>
              </w:rPr>
              <w:t>Золотые руки мамы</w:t>
            </w:r>
          </w:p>
        </w:tc>
      </w:tr>
      <w:tr w:rsidR="007D7E7E" w:rsidRPr="00F82A20" w:rsidTr="00CD2B09"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E7E" w:rsidRPr="00F82A20" w:rsidRDefault="007D7E7E" w:rsidP="001A1262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82A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Акции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E7E" w:rsidRPr="00F82A20" w:rsidRDefault="007D7E7E" w:rsidP="001A1262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82A20">
              <w:rPr>
                <w:rFonts w:ascii="Times New Roman" w:hAnsi="Times New Roman"/>
                <w:color w:val="000000"/>
                <w:sz w:val="28"/>
                <w:szCs w:val="28"/>
              </w:rPr>
              <w:t>Покормите птиц зимой</w:t>
            </w:r>
          </w:p>
        </w:tc>
      </w:tr>
      <w:tr w:rsidR="007D7E7E" w:rsidRPr="00F82A20" w:rsidTr="00CD2B09"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E7E" w:rsidRPr="00F82A20" w:rsidRDefault="007D7E7E" w:rsidP="001A1262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82A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Конкурсы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E7E" w:rsidRDefault="00D40CFA" w:rsidP="001A1262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Чудеса природы,</w:t>
            </w:r>
            <w:r w:rsidR="001A2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7E7E">
              <w:rPr>
                <w:rFonts w:ascii="Times New Roman" w:hAnsi="Times New Roman"/>
                <w:color w:val="000000"/>
                <w:sz w:val="28"/>
                <w:szCs w:val="28"/>
              </w:rPr>
              <w:t>Символ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D7E7E" w:rsidRPr="004D0784" w:rsidRDefault="007D7E7E" w:rsidP="001A1262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D2B09" w:rsidRDefault="00CD2B09" w:rsidP="001A1262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7E7E" w:rsidRDefault="007D7E7E" w:rsidP="001A1262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82A2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Виды совместной деятельности: </w:t>
      </w:r>
      <w:r w:rsidRPr="005D4336">
        <w:rPr>
          <w:rFonts w:ascii="Times New Roman" w:hAnsi="Times New Roman"/>
          <w:bCs/>
          <w:color w:val="000000"/>
          <w:sz w:val="28"/>
          <w:szCs w:val="28"/>
        </w:rPr>
        <w:t>игровая, познавательно</w:t>
      </w:r>
      <w:r w:rsidRPr="00F82A20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F82A20">
        <w:rPr>
          <w:rFonts w:ascii="Times New Roman" w:hAnsi="Times New Roman"/>
          <w:color w:val="000000"/>
          <w:sz w:val="28"/>
          <w:szCs w:val="28"/>
        </w:rPr>
        <w:t>исследовательская, коммуникативная, изобразительная, двигательная, конструирование, музыкальная, самообслуживание и элементарный бытовой труд, восприятие художественной литературы и фольклора.</w:t>
      </w:r>
      <w:proofErr w:type="gramEnd"/>
    </w:p>
    <w:p w:rsidR="005D4336" w:rsidRPr="00F82A20" w:rsidRDefault="005D4336" w:rsidP="001A1262">
      <w:pPr>
        <w:shd w:val="clear" w:color="auto" w:fill="FFFFFF"/>
        <w:spacing w:after="0" w:line="240" w:lineRule="auto"/>
        <w:ind w:firstLine="84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7D7E7E" w:rsidRPr="00F82A20" w:rsidRDefault="007D7E7E" w:rsidP="001A1262">
      <w:pPr>
        <w:shd w:val="clear" w:color="auto" w:fill="FFFFFF"/>
        <w:spacing w:after="0" w:line="240" w:lineRule="auto"/>
        <w:ind w:left="2200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b/>
          <w:bCs/>
          <w:color w:val="000000"/>
          <w:sz w:val="28"/>
          <w:szCs w:val="28"/>
        </w:rPr>
        <w:t>Основные формы и содержание деятельности:</w:t>
      </w:r>
    </w:p>
    <w:p w:rsidR="007D7E7E" w:rsidRDefault="007D7E7E" w:rsidP="004D07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82A20">
        <w:rPr>
          <w:rFonts w:ascii="Times New Roman" w:hAnsi="Times New Roman"/>
          <w:b/>
          <w:bCs/>
          <w:color w:val="000000"/>
          <w:sz w:val="28"/>
          <w:szCs w:val="28"/>
        </w:rPr>
        <w:t>Проекты. </w:t>
      </w:r>
      <w:r w:rsidRPr="00F82A20">
        <w:rPr>
          <w:rFonts w:ascii="Times New Roman" w:hAnsi="Times New Roman"/>
          <w:color w:val="000000"/>
          <w:sz w:val="28"/>
          <w:szCs w:val="28"/>
        </w:rPr>
        <w:t>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7D7E7E" w:rsidRDefault="007D7E7E" w:rsidP="004D07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Совместные игры. </w:t>
      </w:r>
      <w:r w:rsidRPr="004D0784">
        <w:rPr>
          <w:rFonts w:ascii="Times New Roman" w:hAnsi="Times New Roman"/>
          <w:color w:val="000000"/>
          <w:sz w:val="28"/>
          <w:szCs w:val="28"/>
        </w:rPr>
        <w:t>Применяются различные виды игр: сюжетно-ролевые, творческие, подвижные и малоподвижные, народные, игры-драматизации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7E7E" w:rsidRDefault="007D7E7E" w:rsidP="004D07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Выставки. </w:t>
      </w:r>
      <w:r w:rsidRPr="004D0784">
        <w:rPr>
          <w:rFonts w:ascii="Times New Roman" w:hAnsi="Times New Roman"/>
          <w:color w:val="000000"/>
          <w:sz w:val="28"/>
          <w:szCs w:val="28"/>
        </w:rPr>
        <w:t xml:space="preserve">По тематике многих мероприятий проводятся выставки: </w:t>
      </w:r>
      <w:r>
        <w:rPr>
          <w:rFonts w:ascii="Times New Roman" w:hAnsi="Times New Roman"/>
          <w:color w:val="000000"/>
          <w:sz w:val="28"/>
          <w:szCs w:val="28"/>
        </w:rPr>
        <w:t>информационные, фотовыставки,</w:t>
      </w:r>
      <w:r w:rsidRPr="004D0784">
        <w:rPr>
          <w:rFonts w:ascii="Times New Roman" w:hAnsi="Times New Roman"/>
          <w:color w:val="000000"/>
          <w:sz w:val="28"/>
          <w:szCs w:val="28"/>
        </w:rPr>
        <w:t xml:space="preserve"> экологические, социальные. Традиционными в детском саду стали выставки детских р</w:t>
      </w:r>
      <w:r>
        <w:rPr>
          <w:rFonts w:ascii="Times New Roman" w:hAnsi="Times New Roman"/>
          <w:color w:val="000000"/>
          <w:sz w:val="28"/>
          <w:szCs w:val="28"/>
        </w:rPr>
        <w:t xml:space="preserve">абот </w:t>
      </w:r>
      <w:r w:rsidRPr="004D0784">
        <w:rPr>
          <w:rFonts w:ascii="Times New Roman" w:hAnsi="Times New Roman"/>
          <w:color w:val="000000"/>
          <w:sz w:val="28"/>
          <w:szCs w:val="28"/>
        </w:rPr>
        <w:t>«Защитники Отечества», «День Победы»</w:t>
      </w:r>
      <w:r>
        <w:rPr>
          <w:rFonts w:ascii="Times New Roman" w:hAnsi="Times New Roman"/>
          <w:color w:val="000000"/>
          <w:sz w:val="28"/>
          <w:szCs w:val="28"/>
        </w:rPr>
        <w:t xml:space="preserve">, фотовыставки «Наши папы </w:t>
      </w:r>
      <w:r w:rsidRPr="004D0784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 «Наши мамы»</w:t>
      </w:r>
    </w:p>
    <w:p w:rsidR="007D7E7E" w:rsidRDefault="007D7E7E" w:rsidP="004D07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Социальные и экологические акции. В акциях принимают </w:t>
      </w:r>
      <w:r w:rsidRPr="004D0784">
        <w:rPr>
          <w:rFonts w:ascii="Times New Roman" w:hAnsi="Times New Roman"/>
          <w:color w:val="000000"/>
          <w:sz w:val="28"/>
          <w:szCs w:val="28"/>
        </w:rPr>
        <w:t>участие сотрудники, родители (законные представители) и воспитанники дошкольного учреждения. В ходе акций дошкольники получают        природоведческие        знания,</w:t>
      </w:r>
      <w:r w:rsidR="006D4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07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D0784">
        <w:rPr>
          <w:rFonts w:ascii="Times New Roman" w:hAnsi="Times New Roman"/>
          <w:color w:val="000000"/>
          <w:sz w:val="28"/>
          <w:szCs w:val="28"/>
        </w:rPr>
        <w:t>социокультурные</w:t>
      </w:r>
      <w:proofErr w:type="spellEnd"/>
      <w:r w:rsidRPr="004D0784">
        <w:rPr>
          <w:rFonts w:ascii="Times New Roman" w:hAnsi="Times New Roman"/>
          <w:color w:val="000000"/>
          <w:sz w:val="28"/>
          <w:szCs w:val="28"/>
        </w:rPr>
        <w:t xml:space="preserve"> и экологические навыки, активную жизненную позицию.</w:t>
      </w:r>
    </w:p>
    <w:p w:rsidR="007D7E7E" w:rsidRDefault="007D7E7E" w:rsidP="004D07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Конкурсы, викторины. </w:t>
      </w:r>
      <w:r w:rsidRPr="004D0784">
        <w:rPr>
          <w:rFonts w:ascii="Times New Roman" w:hAnsi="Times New Roman"/>
          <w:color w:val="000000"/>
          <w:sz w:val="28"/>
          <w:szCs w:val="28"/>
        </w:rPr>
        <w:t>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7D7E7E" w:rsidRDefault="007D7E7E" w:rsidP="004D07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Музыкально-театрализованные представления. Данные </w:t>
      </w:r>
      <w:r w:rsidRPr="004D0784">
        <w:rPr>
          <w:rFonts w:ascii="Times New Roman" w:hAnsi="Times New Roman"/>
          <w:color w:val="000000"/>
          <w:sz w:val="28"/>
          <w:szCs w:val="28"/>
        </w:rPr>
        <w:t>представления проводятся в виде ко</w:t>
      </w:r>
      <w:r>
        <w:rPr>
          <w:rFonts w:ascii="Times New Roman" w:hAnsi="Times New Roman"/>
          <w:color w:val="000000"/>
          <w:sz w:val="28"/>
          <w:szCs w:val="28"/>
        </w:rPr>
        <w:t>нцертов</w:t>
      </w:r>
      <w:r w:rsidRPr="004D0784">
        <w:rPr>
          <w:rFonts w:ascii="Times New Roman" w:hAnsi="Times New Roman"/>
          <w:color w:val="000000"/>
          <w:sz w:val="28"/>
          <w:szCs w:val="28"/>
        </w:rPr>
        <w:t xml:space="preserve"> развлечений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7E7E" w:rsidRPr="004D0784" w:rsidRDefault="007D7E7E" w:rsidP="004D07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Спортивные и оздоровительные мероприятия. </w:t>
      </w:r>
      <w:r w:rsidRPr="004D0784">
        <w:rPr>
          <w:rFonts w:ascii="Times New Roman" w:hAnsi="Times New Roman"/>
          <w:color w:val="000000"/>
          <w:sz w:val="28"/>
          <w:szCs w:val="28"/>
        </w:rPr>
        <w:t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:rsidR="007D7E7E" w:rsidRPr="004D0784" w:rsidRDefault="007D7E7E" w:rsidP="001A1262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3.2. Модуль «Организованная образовательная деятельность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7D7E7E" w:rsidRPr="004D0784" w:rsidRDefault="007D7E7E" w:rsidP="00034061">
      <w:pPr>
        <w:shd w:val="clear" w:color="auto" w:fill="FFFFFF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детском саду</w:t>
      </w:r>
      <w:r w:rsidRPr="004D0784">
        <w:rPr>
          <w:rFonts w:ascii="Times New Roman" w:hAnsi="Times New Roman"/>
          <w:color w:val="000000"/>
          <w:sz w:val="28"/>
          <w:szCs w:val="28"/>
        </w:rPr>
        <w:t xml:space="preserve"> процессы обучения и воспитания взаимосвязаны и неразрывны. Не получится обучать ребенка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D0784">
        <w:rPr>
          <w:rFonts w:ascii="Times New Roman" w:hAnsi="Times New Roman"/>
          <w:color w:val="000000"/>
          <w:sz w:val="28"/>
          <w:szCs w:val="28"/>
        </w:rPr>
        <w:t xml:space="preserve"> не воспитывая его, и наоборот: воспитательный процесс предполагает обучение чему-либо.</w:t>
      </w:r>
    </w:p>
    <w:p w:rsidR="007D7E7E" w:rsidRPr="004D0784" w:rsidRDefault="007D7E7E" w:rsidP="001A1262">
      <w:pPr>
        <w:shd w:val="clear" w:color="auto" w:fill="FFFFFF"/>
        <w:spacing w:after="0" w:line="240" w:lineRule="auto"/>
        <w:ind w:firstLine="8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color w:val="000000"/>
          <w:sz w:val="28"/>
          <w:szCs w:val="28"/>
        </w:rPr>
        <w:lastRenderedPageBreak/>
        <w:t>В содержание</w:t>
      </w:r>
      <w:r w:rsidR="005D43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07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336">
        <w:rPr>
          <w:rFonts w:ascii="Times New Roman" w:hAnsi="Times New Roman"/>
          <w:bCs/>
          <w:color w:val="000000"/>
          <w:sz w:val="28"/>
          <w:szCs w:val="28"/>
        </w:rPr>
        <w:t>организованной образовательной деятельности</w:t>
      </w:r>
      <w:r w:rsidR="005D4336" w:rsidRPr="004D07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0784">
        <w:rPr>
          <w:rFonts w:ascii="Times New Roman" w:hAnsi="Times New Roman"/>
          <w:color w:val="000000"/>
          <w:sz w:val="28"/>
          <w:szCs w:val="28"/>
        </w:rPr>
        <w:t xml:space="preserve"> включается материал, который отражает духовно - нравственные ценности, исторические и национально-культурные традиции народов России.</w:t>
      </w:r>
    </w:p>
    <w:p w:rsidR="007D7E7E" w:rsidRPr="004D0784" w:rsidRDefault="007D7E7E" w:rsidP="001A1262">
      <w:pPr>
        <w:shd w:val="clear" w:color="auto" w:fill="FFFFFF"/>
        <w:spacing w:after="0" w:line="240" w:lineRule="auto"/>
        <w:ind w:firstLine="8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Цель </w:t>
      </w:r>
      <w:r w:rsidRPr="004D0784">
        <w:rPr>
          <w:rFonts w:ascii="Times New Roman" w:hAnsi="Times New Roman"/>
          <w:color w:val="000000"/>
          <w:sz w:val="28"/>
          <w:szCs w:val="28"/>
        </w:rPr>
        <w:t>деятельности педагога: создание условий для развития личностных качеств детей дошкольного возраста.</w:t>
      </w:r>
    </w:p>
    <w:p w:rsidR="007D7E7E" w:rsidRPr="004D0784" w:rsidRDefault="007D7E7E" w:rsidP="001A1262">
      <w:pPr>
        <w:shd w:val="clear" w:color="auto" w:fill="FFFFFF"/>
        <w:spacing w:line="240" w:lineRule="auto"/>
        <w:ind w:firstLine="8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color w:val="000000"/>
          <w:sz w:val="28"/>
          <w:szCs w:val="28"/>
        </w:rPr>
        <w:t>В соответствии с ФГОС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задачи воспитания </w:t>
      </w:r>
      <w:r w:rsidRPr="004D0784">
        <w:rPr>
          <w:rFonts w:ascii="Times New Roman" w:hAnsi="Times New Roman"/>
          <w:color w:val="000000"/>
          <w:sz w:val="28"/>
          <w:szCs w:val="28"/>
        </w:rPr>
        <w:t>реализуются в рамках всех образовательных областей:</w:t>
      </w:r>
    </w:p>
    <w:tbl>
      <w:tblPr>
        <w:tblW w:w="14817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27"/>
        <w:gridCol w:w="10490"/>
      </w:tblGrid>
      <w:tr w:rsidR="007D7E7E" w:rsidRPr="004D0784" w:rsidTr="00D91F8F"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4D0784" w:rsidRDefault="007D7E7E" w:rsidP="001A126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Образовательная</w:t>
            </w:r>
          </w:p>
          <w:p w:rsidR="007D7E7E" w:rsidRPr="004D0784" w:rsidRDefault="007D7E7E" w:rsidP="001A1262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4D0784" w:rsidRDefault="007D7E7E" w:rsidP="001A1262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задачи воспитания</w:t>
            </w:r>
          </w:p>
        </w:tc>
      </w:tr>
      <w:tr w:rsidR="007D7E7E" w:rsidRPr="004D0784" w:rsidTr="00D91F8F"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4D0784" w:rsidRDefault="007D7E7E" w:rsidP="001A126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Социально</w:t>
            </w:r>
          </w:p>
          <w:p w:rsidR="007D7E7E" w:rsidRPr="004D0784" w:rsidRDefault="007D7E7E" w:rsidP="001A126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коммуникативное</w:t>
            </w:r>
          </w:p>
          <w:p w:rsidR="007D7E7E" w:rsidRPr="004D0784" w:rsidRDefault="007D7E7E" w:rsidP="001A1262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0CFA" w:rsidRDefault="007D7E7E" w:rsidP="00D91F8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F8F">
              <w:rPr>
                <w:rFonts w:ascii="Times New Roman" w:hAnsi="Times New Roman"/>
                <w:color w:val="000000"/>
                <w:sz w:val="28"/>
                <w:szCs w:val="28"/>
              </w:rPr>
              <w:t>Способствовать усвоению норм и ценностей, принятых в обществе, включая моральные и нравственные ценности.</w:t>
            </w:r>
            <w:r w:rsidRPr="00D91F8F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  <w:r w:rsidRPr="00D91F8F">
              <w:rPr>
                <w:rFonts w:ascii="Times New Roman" w:hAnsi="Times New Roman"/>
                <w:color w:val="000000"/>
                <w:sz w:val="28"/>
                <w:szCs w:val="28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7D7E7E" w:rsidRPr="00D91F8F" w:rsidRDefault="007D7E7E" w:rsidP="00D91F8F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D91F8F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7D7E7E" w:rsidRPr="00D91F8F" w:rsidRDefault="007D7E7E" w:rsidP="00D91F8F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D91F8F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        уважительное и доброжелательное отношение к окружающим людям.</w:t>
            </w:r>
          </w:p>
          <w:p w:rsidR="007D7E7E" w:rsidRPr="00D91F8F" w:rsidRDefault="007D7E7E" w:rsidP="00D91F8F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D91F8F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чувство любви и привязанности к своей Родине, родному дому, семье.</w:t>
            </w:r>
          </w:p>
          <w:p w:rsidR="007D7E7E" w:rsidRPr="00D91F8F" w:rsidRDefault="007D7E7E" w:rsidP="00D91F8F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D91F8F">
              <w:rPr>
                <w:rFonts w:ascii="Times New Roman" w:hAnsi="Times New Roman"/>
                <w:color w:val="000000"/>
                <w:sz w:val="28"/>
                <w:szCs w:val="28"/>
              </w:rPr>
              <w:t>Поощрять проявление таких качеств, как отзывчивость,</w:t>
            </w:r>
            <w:r w:rsidR="00D91F8F" w:rsidRPr="00D91F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1F8F">
              <w:rPr>
                <w:rFonts w:ascii="Times New Roman" w:hAnsi="Times New Roman"/>
                <w:color w:val="000000"/>
                <w:sz w:val="28"/>
                <w:szCs w:val="28"/>
              </w:rPr>
              <w:t>справедливость, скромность,  трудолюбие, дисциплинированность.</w:t>
            </w:r>
          </w:p>
          <w:p w:rsidR="007D7E7E" w:rsidRPr="00D91F8F" w:rsidRDefault="007D7E7E" w:rsidP="00D91F8F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D91F8F">
              <w:rPr>
                <w:rFonts w:ascii="Times New Roman" w:hAnsi="Times New Roman"/>
                <w:color w:val="000000"/>
                <w:sz w:val="28"/>
                <w:szCs w:val="28"/>
              </w:rPr>
              <w:t>Обогащать представления о труде взрослых, о значении их труда для общества.</w:t>
            </w:r>
          </w:p>
          <w:p w:rsidR="007D7E7E" w:rsidRPr="00D91F8F" w:rsidRDefault="007D7E7E" w:rsidP="00D91F8F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D91F8F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уважение к народам мира, их культуре и традициям.</w:t>
            </w:r>
          </w:p>
        </w:tc>
      </w:tr>
      <w:tr w:rsidR="007D7E7E" w:rsidRPr="004D0784" w:rsidTr="00D91F8F"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4D0784" w:rsidRDefault="007D7E7E" w:rsidP="001A126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Познавательное</w:t>
            </w:r>
          </w:p>
          <w:p w:rsidR="007D7E7E" w:rsidRPr="004D0784" w:rsidRDefault="007D7E7E" w:rsidP="001A1262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E7E" w:rsidRDefault="007D7E7E" w:rsidP="00A86612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Приобщать детей к истории, культуре и традициям народов родного края.</w:t>
            </w:r>
          </w:p>
          <w:p w:rsidR="007D7E7E" w:rsidRPr="00A86612" w:rsidRDefault="007D7E7E" w:rsidP="00A8661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Формировать представления о </w:t>
            </w:r>
            <w:proofErr w:type="spellStart"/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ценностях нашего народа, об отечественных традициях и праздниках, о планете Земля как общем доме людей.</w:t>
            </w:r>
          </w:p>
          <w:p w:rsidR="007D7E7E" w:rsidRPr="004D0784" w:rsidRDefault="007D7E7E" w:rsidP="00A86612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положительное и бережное отношение к природе.</w:t>
            </w:r>
          </w:p>
          <w:p w:rsidR="007D7E7E" w:rsidRPr="004D0784" w:rsidRDefault="007D7E7E" w:rsidP="00A86612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Способствовать желанию самостоятельно добывать знания посредством        наблюдения, слушания книг, экспериментирования, обсуждения, рассматривания иллюстраций.</w:t>
            </w:r>
          </w:p>
          <w:p w:rsidR="007D7E7E" w:rsidRPr="004D0784" w:rsidRDefault="007D7E7E" w:rsidP="00D91F8F">
            <w:pPr>
              <w:spacing w:before="100" w:beforeAutospacing="1" w:after="100" w:afterAutospacing="1" w:line="240" w:lineRule="atLeast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позитивное и ценностное отношение к планете Земля как общему дому человеческого сообщества.</w:t>
            </w:r>
          </w:p>
        </w:tc>
      </w:tr>
      <w:tr w:rsidR="007D7E7E" w:rsidRPr="004D0784" w:rsidTr="00D91F8F"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4D0784" w:rsidRDefault="007D7E7E" w:rsidP="001A1262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1F8F" w:rsidRDefault="007D7E7E" w:rsidP="00A8661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 Развивать все стороны устной речи дошкольников для общения с другими людьми на различные 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мы. </w:t>
            </w:r>
          </w:p>
          <w:p w:rsidR="007D7E7E" w:rsidRPr="004D0784" w:rsidRDefault="007D7E7E" w:rsidP="00A86612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умение оптимально использовать речевые возможности и средства в конкретных условиях общения.</w:t>
            </w:r>
          </w:p>
          <w:p w:rsidR="007D7E7E" w:rsidRDefault="007D7E7E" w:rsidP="00A8661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культуру  речевого общения, доброжелательность и корректно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сть. </w:t>
            </w:r>
          </w:p>
          <w:p w:rsidR="00D91F8F" w:rsidRDefault="007D7E7E" w:rsidP="00A86612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Способствовать эмоционально-ценностному восприятию литературных произведений,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мению выражать свое </w:t>
            </w: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отношение к героям сказок, рассказов, стихотворений.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7D7E7E" w:rsidRPr="004D0784" w:rsidRDefault="007D7E7E" w:rsidP="00D91F8F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Поощрять способность  отстаивать свою точку зрения в разгово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ре, приучать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самостоятельность</w:t>
            </w: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суждений.</w:t>
            </w:r>
          </w:p>
        </w:tc>
      </w:tr>
      <w:tr w:rsidR="007D7E7E" w:rsidRPr="004D0784" w:rsidTr="00D91F8F"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4D0784" w:rsidRDefault="007D7E7E" w:rsidP="001A126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Художественно-</w:t>
            </w:r>
          </w:p>
          <w:p w:rsidR="007D7E7E" w:rsidRPr="004D0784" w:rsidRDefault="007D7E7E" w:rsidP="001A1262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эстетическое</w:t>
            </w: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D0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E7E" w:rsidRPr="004D0784" w:rsidRDefault="007D7E7E" w:rsidP="008D160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Создавать благоприятные условия для раскрытия творческих способностей детей.</w:t>
            </w:r>
          </w:p>
          <w:p w:rsidR="007D7E7E" w:rsidRPr="004D0784" w:rsidRDefault="007D7E7E" w:rsidP="00A86612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Развивать эстетический вкус, эмоции, чувство прекрасного при восприятии </w:t>
            </w: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произведений словесного, музыкального и изобразительного искусства.</w:t>
            </w:r>
          </w:p>
          <w:p w:rsidR="007D7E7E" w:rsidRPr="004D0784" w:rsidRDefault="007D7E7E" w:rsidP="00A86612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Обращать внимание дошкольников на красоту окружающих предметов и объектов природы.</w:t>
            </w:r>
          </w:p>
          <w:p w:rsidR="007D7E7E" w:rsidRPr="004D0784" w:rsidRDefault="007D7E7E" w:rsidP="00A86612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Способствовать становлению эстетического отношения к </w:t>
            </w:r>
            <w:proofErr w:type="spellStart"/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окружающемумиру</w:t>
            </w:r>
            <w:proofErr w:type="spellEnd"/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D7E7E" w:rsidRPr="004D0784" w:rsidRDefault="007D7E7E" w:rsidP="00A86612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любовь к родному краю и Отчизне посредством художественно-эстетической деятельности.</w:t>
            </w:r>
          </w:p>
          <w:p w:rsidR="007D7E7E" w:rsidRPr="004D0784" w:rsidRDefault="007D7E7E" w:rsidP="00D91F8F">
            <w:pPr>
              <w:spacing w:before="100" w:beforeAutospacing="1" w:after="100" w:afterAutospacing="1" w:line="240" w:lineRule="atLeast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Стимулировать сопереживание персонажам музыкальных и изобразительных произведений.</w:t>
            </w:r>
          </w:p>
        </w:tc>
      </w:tr>
      <w:tr w:rsidR="007D7E7E" w:rsidRPr="004D0784" w:rsidTr="00D91F8F"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4D0784" w:rsidRDefault="007D7E7E" w:rsidP="001A1262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E7E" w:rsidRPr="004D0784" w:rsidRDefault="007D7E7E" w:rsidP="00A86612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у детей потребность в здоровом образе жизни.</w:t>
            </w:r>
          </w:p>
          <w:p w:rsidR="007D7E7E" w:rsidRPr="008D1607" w:rsidRDefault="007D7E7E" w:rsidP="00A8661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привычку следить за чис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тотой тела, опрятностью одежды.</w:t>
            </w:r>
          </w:p>
          <w:p w:rsidR="007D7E7E" w:rsidRPr="004D0784" w:rsidRDefault="007D7E7E" w:rsidP="00A86612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культуру еды.</w:t>
            </w:r>
          </w:p>
          <w:p w:rsidR="007D7E7E" w:rsidRPr="004D0784" w:rsidRDefault="007D7E7E" w:rsidP="00A86612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физические качества дошкольников через приобщение к народным играм и забавам</w:t>
            </w:r>
          </w:p>
          <w:p w:rsidR="007D7E7E" w:rsidRPr="004D0784" w:rsidRDefault="007D7E7E" w:rsidP="00D91F8F">
            <w:pPr>
              <w:spacing w:before="100" w:beforeAutospacing="1" w:after="100" w:afterAutospacing="1" w:line="240" w:lineRule="atLeast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Поощрять стремление детей участвовать в спортивно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D0784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оздоровительных мероприятиях.</w:t>
            </w:r>
          </w:p>
        </w:tc>
      </w:tr>
    </w:tbl>
    <w:p w:rsidR="005D4336" w:rsidRDefault="005D4336" w:rsidP="001A12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E7E" w:rsidRPr="004D0784" w:rsidRDefault="007D7E7E" w:rsidP="001A1262">
      <w:pPr>
        <w:shd w:val="clear" w:color="auto" w:fill="FFFFFF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color w:val="000000"/>
          <w:sz w:val="28"/>
          <w:szCs w:val="28"/>
        </w:rPr>
        <w:t>В проц</w:t>
      </w:r>
      <w:r w:rsidR="00E42F13">
        <w:rPr>
          <w:rFonts w:ascii="Times New Roman" w:hAnsi="Times New Roman"/>
          <w:color w:val="000000"/>
          <w:sz w:val="28"/>
          <w:szCs w:val="28"/>
        </w:rPr>
        <w:t>ессе организованной образовательной деятельности</w:t>
      </w:r>
      <w:r w:rsidRPr="004D0784">
        <w:rPr>
          <w:rFonts w:ascii="Times New Roman" w:hAnsi="Times New Roman"/>
          <w:color w:val="000000"/>
          <w:sz w:val="28"/>
          <w:szCs w:val="28"/>
        </w:rPr>
        <w:t xml:space="preserve">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</w:t>
      </w:r>
    </w:p>
    <w:p w:rsidR="007D7E7E" w:rsidRPr="004D0784" w:rsidRDefault="007D7E7E" w:rsidP="001A1262">
      <w:pPr>
        <w:shd w:val="clear" w:color="auto" w:fill="FFFFFF"/>
        <w:spacing w:after="0" w:line="240" w:lineRule="auto"/>
        <w:ind w:firstLine="76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Виды совместной деятельности: </w:t>
      </w:r>
      <w:r w:rsidRPr="009B4335">
        <w:rPr>
          <w:rFonts w:ascii="Times New Roman" w:hAnsi="Times New Roman"/>
          <w:bCs/>
          <w:color w:val="000000"/>
          <w:sz w:val="28"/>
          <w:szCs w:val="28"/>
        </w:rPr>
        <w:t>игровая, познавательно</w:t>
      </w: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4D0784">
        <w:rPr>
          <w:rFonts w:ascii="Times New Roman" w:hAnsi="Times New Roman"/>
          <w:color w:val="000000"/>
          <w:sz w:val="28"/>
          <w:szCs w:val="28"/>
        </w:rPr>
        <w:t>исследовательская, коммуникативная, изобразительная, двигательная, конструирование, музыкальная, самообслуживание и элементарный бытовой труд, восприятие художественной литературы и фольклора.</w:t>
      </w:r>
      <w:proofErr w:type="gramEnd"/>
    </w:p>
    <w:p w:rsidR="007D7E7E" w:rsidRPr="004D0784" w:rsidRDefault="007D7E7E" w:rsidP="001A1262">
      <w:pPr>
        <w:shd w:val="clear" w:color="auto" w:fill="FFFFFF"/>
        <w:spacing w:after="0" w:line="240" w:lineRule="auto"/>
        <w:ind w:left="212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Основные формы и содержание деятельности:</w:t>
      </w:r>
    </w:p>
    <w:p w:rsidR="007D7E7E" w:rsidRPr="004D0784" w:rsidRDefault="007D7E7E" w:rsidP="001A12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 ситуации. </w:t>
      </w:r>
      <w:r w:rsidRPr="004D0784">
        <w:rPr>
          <w:rFonts w:ascii="Times New Roman" w:hAnsi="Times New Roman"/>
          <w:color w:val="000000"/>
          <w:sz w:val="28"/>
          <w:szCs w:val="28"/>
        </w:rPr>
        <w:t>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7D7E7E" w:rsidRPr="004D0784" w:rsidRDefault="007D7E7E" w:rsidP="001A12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Мотивационно - побудительные игровые ситуации </w:t>
      </w:r>
      <w:r w:rsidRPr="004D0784">
        <w:rPr>
          <w:rFonts w:ascii="Times New Roman" w:hAnsi="Times New Roman"/>
          <w:color w:val="000000"/>
          <w:sz w:val="28"/>
          <w:szCs w:val="28"/>
        </w:rPr>
        <w:t>(игры- 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:rsidR="007D7E7E" w:rsidRPr="004D0784" w:rsidRDefault="007D7E7E" w:rsidP="001A12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Обсуждение. </w:t>
      </w:r>
      <w:r w:rsidRPr="004D0784">
        <w:rPr>
          <w:rFonts w:ascii="Times New Roman" w:hAnsi="Times New Roman"/>
          <w:color w:val="000000"/>
          <w:sz w:val="28"/>
          <w:szCs w:val="28"/>
        </w:rPr>
        <w:t xml:space="preserve"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</w:t>
      </w:r>
      <w:proofErr w:type="spellStart"/>
      <w:r w:rsidRPr="004D0784">
        <w:rPr>
          <w:rFonts w:ascii="Times New Roman" w:hAnsi="Times New Roman"/>
          <w:color w:val="000000"/>
          <w:sz w:val="28"/>
          <w:szCs w:val="28"/>
        </w:rPr>
        <w:t>сформи</w:t>
      </w:r>
      <w:r>
        <w:rPr>
          <w:rFonts w:ascii="Times New Roman" w:hAnsi="Times New Roman"/>
          <w:color w:val="000000"/>
          <w:sz w:val="28"/>
          <w:szCs w:val="28"/>
        </w:rPr>
        <w:t>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0784">
        <w:rPr>
          <w:rFonts w:ascii="Times New Roman" w:hAnsi="Times New Roman"/>
          <w:color w:val="000000"/>
          <w:sz w:val="28"/>
          <w:szCs w:val="28"/>
        </w:rPr>
        <w:t xml:space="preserve"> личных норм и правил.</w:t>
      </w:r>
    </w:p>
    <w:p w:rsidR="007D7E7E" w:rsidRPr="004D0784" w:rsidRDefault="007D7E7E" w:rsidP="001A12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Коммуникативные игры. </w:t>
      </w:r>
      <w:r w:rsidRPr="004D0784">
        <w:rPr>
          <w:rFonts w:ascii="Times New Roman" w:hAnsi="Times New Roman"/>
          <w:color w:val="000000"/>
          <w:sz w:val="28"/>
          <w:szCs w:val="28"/>
        </w:rPr>
        <w:t xml:space="preserve">Направлены на формирование умения общаться </w:t>
      </w:r>
      <w:proofErr w:type="gramStart"/>
      <w:r w:rsidRPr="004D0784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4D0784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7D7E7E" w:rsidRPr="004D0784" w:rsidRDefault="007D7E7E" w:rsidP="001A12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Дидактические игры.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202122"/>
          <w:sz w:val="28"/>
          <w:szCs w:val="28"/>
        </w:rPr>
        <w:t xml:space="preserve">Это </w:t>
      </w:r>
      <w:r w:rsidRPr="004D0784">
        <w:rPr>
          <w:rFonts w:ascii="Times New Roman" w:hAnsi="Times New Roman"/>
          <w:color w:val="202122"/>
          <w:sz w:val="28"/>
          <w:szCs w:val="28"/>
        </w:rPr>
        <w:t>игры активного обучения.</w:t>
      </w:r>
      <w:r w:rsidRPr="004D0784">
        <w:rPr>
          <w:rFonts w:ascii="Times New Roman" w:hAnsi="Times New Roman"/>
          <w:color w:val="000000"/>
          <w:sz w:val="28"/>
          <w:szCs w:val="28"/>
        </w:rPr>
        <w:t> Посредством доступной и привлекательной формы деятельности уточняются и углубляются знания и представления детей, </w:t>
      </w:r>
      <w:r w:rsidRPr="004D0784">
        <w:rPr>
          <w:rFonts w:ascii="Times New Roman" w:hAnsi="Times New Roman"/>
          <w:color w:val="202122"/>
          <w:sz w:val="28"/>
          <w:szCs w:val="28"/>
        </w:rPr>
        <w:t>анализируются конкретные ситуации, осуществляется игровое проектирование.</w:t>
      </w:r>
    </w:p>
    <w:p w:rsidR="007D7E7E" w:rsidRPr="004D0784" w:rsidRDefault="007D7E7E" w:rsidP="001A12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Продуктивная деятельность. </w:t>
      </w:r>
      <w:r w:rsidRPr="004D0784">
        <w:rPr>
          <w:rFonts w:ascii="Times New Roman" w:hAnsi="Times New Roman"/>
          <w:color w:val="000000"/>
          <w:sz w:val="28"/>
          <w:szCs w:val="28"/>
        </w:rPr>
        <w:t>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7D7E7E" w:rsidRPr="004D0784" w:rsidRDefault="007D7E7E" w:rsidP="001A12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Игры-практикумы. </w:t>
      </w:r>
      <w:r w:rsidRPr="004D0784">
        <w:rPr>
          <w:rFonts w:ascii="Times New Roman" w:hAnsi="Times New Roman"/>
          <w:color w:val="000000"/>
          <w:sz w:val="28"/>
          <w:szCs w:val="28"/>
        </w:rPr>
        <w:t>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7D7E7E" w:rsidRPr="004D0784" w:rsidRDefault="007D7E7E" w:rsidP="00E3153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Применение ИКТ. </w:t>
      </w:r>
      <w:r w:rsidRPr="004D0784">
        <w:rPr>
          <w:rFonts w:ascii="Times New Roman" w:hAnsi="Times New Roman"/>
          <w:color w:val="000000"/>
          <w:sz w:val="28"/>
          <w:szCs w:val="28"/>
        </w:rPr>
        <w:t xml:space="preserve">На занятиях используются </w:t>
      </w:r>
      <w:proofErr w:type="spellStart"/>
      <w:r w:rsidRPr="004D0784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4D0784">
        <w:rPr>
          <w:rFonts w:ascii="Times New Roman" w:hAnsi="Times New Roman"/>
          <w:color w:val="000000"/>
          <w:sz w:val="28"/>
          <w:szCs w:val="28"/>
        </w:rPr>
        <w:t xml:space="preserve">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7E7E" w:rsidRPr="004D0784" w:rsidRDefault="007D7E7E" w:rsidP="001A1262">
      <w:pPr>
        <w:shd w:val="clear" w:color="auto" w:fill="FFFFFF"/>
        <w:spacing w:after="0" w:line="240" w:lineRule="auto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Организационно-педагогические условия, обеспечивающие эффективность формирования информационной культуры дошкольника.</w:t>
      </w:r>
    </w:p>
    <w:p w:rsidR="007D7E7E" w:rsidRPr="004D0784" w:rsidRDefault="007D7E7E" w:rsidP="001A126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color w:val="000000"/>
          <w:sz w:val="28"/>
          <w:szCs w:val="28"/>
        </w:rPr>
        <w:t>личностно-ориентированное целенаправленное взаимодействие педагога с детьми, обеспечивающее формирование структурных компонентов информационной культуры: мотивационно - ценностного, когнитивного, практико-ориентированного; создание индивидуальной образовательной информационной траектории поиска информации (экспериментальной);</w:t>
      </w:r>
    </w:p>
    <w:p w:rsidR="007D7E7E" w:rsidRPr="004D0784" w:rsidRDefault="007D7E7E" w:rsidP="001A126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color w:val="000000"/>
          <w:sz w:val="28"/>
          <w:szCs w:val="28"/>
        </w:rPr>
        <w:t>обеспечение единства обучения, диагностики, коррекции, оптимизации образовательного процесса средствами ИКТ;</w:t>
      </w:r>
    </w:p>
    <w:p w:rsidR="007D7E7E" w:rsidRPr="004D0784" w:rsidRDefault="007D7E7E" w:rsidP="00E3153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color w:val="000000"/>
          <w:sz w:val="28"/>
          <w:szCs w:val="28"/>
        </w:rPr>
        <w:t>дополнительная мотивация обучения и развития детей;</w:t>
      </w:r>
    </w:p>
    <w:p w:rsidR="007D7E7E" w:rsidRPr="004D0784" w:rsidRDefault="007D7E7E" w:rsidP="001A126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color w:val="000000"/>
          <w:sz w:val="28"/>
          <w:szCs w:val="28"/>
        </w:rPr>
        <w:t>включение ИКТ в общение, игру, трудовую деятельность, конструирование, продуктивные виды творческой деятельности;</w:t>
      </w:r>
    </w:p>
    <w:p w:rsidR="007D7E7E" w:rsidRPr="004D0784" w:rsidRDefault="007D7E7E" w:rsidP="001A126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color w:val="000000"/>
          <w:sz w:val="28"/>
          <w:szCs w:val="28"/>
        </w:rPr>
        <w:t xml:space="preserve">интеграция активных методов обучения и информационно - коммуникационных технологий в </w:t>
      </w:r>
      <w:proofErr w:type="spellStart"/>
      <w:proofErr w:type="gramStart"/>
      <w:r w:rsidRPr="004D0784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4D0784">
        <w:rPr>
          <w:rFonts w:ascii="Times New Roman" w:hAnsi="Times New Roman"/>
          <w:color w:val="000000"/>
          <w:sz w:val="28"/>
          <w:szCs w:val="28"/>
        </w:rPr>
        <w:t xml:space="preserve"> - образовательном</w:t>
      </w:r>
      <w:proofErr w:type="gramEnd"/>
      <w:r w:rsidRPr="004D0784">
        <w:rPr>
          <w:rFonts w:ascii="Times New Roman" w:hAnsi="Times New Roman"/>
          <w:color w:val="000000"/>
          <w:sz w:val="28"/>
          <w:szCs w:val="28"/>
        </w:rPr>
        <w:t xml:space="preserve"> процессе дошкольной образовательной организации, что поднимает дошкольное образование на новый уровень качества;</w:t>
      </w:r>
    </w:p>
    <w:p w:rsidR="007D7E7E" w:rsidRPr="004D0784" w:rsidRDefault="007D7E7E" w:rsidP="001A126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color w:val="000000"/>
          <w:sz w:val="28"/>
          <w:szCs w:val="28"/>
        </w:rPr>
        <w:t>интеграция принципов наглядности, единства практических и мыслительных действий, обеспечивающих качество освоения содержания дошкольного образования;</w:t>
      </w:r>
    </w:p>
    <w:p w:rsidR="007D7E7E" w:rsidRPr="004D0784" w:rsidRDefault="007D7E7E" w:rsidP="00E3153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D0784">
        <w:rPr>
          <w:rFonts w:ascii="Times New Roman" w:hAnsi="Times New Roman"/>
          <w:color w:val="000000"/>
          <w:sz w:val="28"/>
          <w:szCs w:val="28"/>
        </w:rPr>
        <w:t>создание развивающей образовательной информационной среды, соответствующей возрастным и психологическим особенностям детей дошкольного возраста;</w:t>
      </w:r>
    </w:p>
    <w:p w:rsidR="007D7E7E" w:rsidRPr="00E42F13" w:rsidRDefault="007D7E7E" w:rsidP="00003454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851" w:firstLine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E42F13">
        <w:rPr>
          <w:rFonts w:ascii="Times New Roman" w:hAnsi="Times New Roman"/>
          <w:color w:val="000000"/>
          <w:sz w:val="28"/>
          <w:szCs w:val="28"/>
        </w:rPr>
        <w:t>овладение педагогами информационными компетенциями</w:t>
      </w:r>
    </w:p>
    <w:p w:rsidR="007D7E7E" w:rsidRPr="001A1262" w:rsidRDefault="007D7E7E" w:rsidP="00E3153C">
      <w:pPr>
        <w:shd w:val="clear" w:color="auto" w:fill="FFFFFF"/>
        <w:spacing w:before="30" w:after="3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D7E7E" w:rsidRPr="001A1262" w:rsidRDefault="007D7E7E" w:rsidP="001A2B88">
      <w:pPr>
        <w:shd w:val="clear" w:color="auto" w:fill="FFFFFF"/>
        <w:spacing w:line="240" w:lineRule="auto"/>
        <w:jc w:val="center"/>
        <w:rPr>
          <w:rFonts w:ascii="Arial" w:hAnsi="Arial" w:cs="Arial"/>
          <w:vanish/>
          <w:color w:val="666666"/>
          <w:sz w:val="24"/>
          <w:szCs w:val="24"/>
        </w:rPr>
      </w:pPr>
    </w:p>
    <w:p w:rsidR="007D7E7E" w:rsidRPr="00D626D0" w:rsidRDefault="007D7E7E" w:rsidP="001A2B8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3.3  Модуль «Развивающая предметно-пространственная среда»</w:t>
      </w:r>
    </w:p>
    <w:p w:rsidR="007D7E7E" w:rsidRPr="00D626D0" w:rsidRDefault="007D7E7E" w:rsidP="008D1607">
      <w:pPr>
        <w:shd w:val="clear" w:color="auto" w:fill="FFFFFF"/>
        <w:spacing w:after="0" w:line="240" w:lineRule="auto"/>
        <w:ind w:right="-6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        </w:t>
      </w:r>
      <w:r w:rsidRPr="00D626D0">
        <w:rPr>
          <w:rFonts w:ascii="Times New Roman" w:hAnsi="Times New Roman"/>
          <w:color w:val="000000"/>
          <w:sz w:val="28"/>
          <w:szCs w:val="28"/>
        </w:rPr>
        <w:t>Развивающая предметно-пространственная среда в группе и других помещениях детског</w:t>
      </w:r>
      <w:r>
        <w:rPr>
          <w:rFonts w:ascii="Times New Roman" w:hAnsi="Times New Roman"/>
          <w:color w:val="000000"/>
          <w:sz w:val="28"/>
          <w:szCs w:val="28"/>
        </w:rPr>
        <w:t>о сада положительно воздействуе</w:t>
      </w:r>
      <w:r w:rsidRPr="00D626D0">
        <w:rPr>
          <w:rFonts w:ascii="Times New Roman" w:hAnsi="Times New Roman"/>
          <w:color w:val="000000"/>
          <w:sz w:val="28"/>
          <w:szCs w:val="28"/>
        </w:rPr>
        <w:t>т на эмоциональное состояние ребенка, способствуют его психологической безопасности.</w:t>
      </w:r>
    </w:p>
    <w:p w:rsidR="007D7E7E" w:rsidRPr="00D626D0" w:rsidRDefault="007D7E7E" w:rsidP="008D1607">
      <w:pPr>
        <w:shd w:val="clear" w:color="auto" w:fill="FFFFFF"/>
        <w:spacing w:after="0" w:line="240" w:lineRule="auto"/>
        <w:ind w:right="-6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        Цель: </w:t>
      </w:r>
      <w:r w:rsidRPr="00D626D0">
        <w:rPr>
          <w:rFonts w:ascii="Times New Roman" w:hAnsi="Times New Roman"/>
          <w:color w:val="000000"/>
          <w:sz w:val="28"/>
          <w:szCs w:val="28"/>
        </w:rPr>
        <w:t>создать условия для реализации воспитательного потенциала предметно-пространственной среды</w:t>
      </w:r>
    </w:p>
    <w:p w:rsidR="007D7E7E" w:rsidRPr="00D626D0" w:rsidRDefault="007D7E7E" w:rsidP="008D1607">
      <w:pPr>
        <w:shd w:val="clear" w:color="auto" w:fill="FFFFFF"/>
        <w:spacing w:after="0" w:line="240" w:lineRule="auto"/>
        <w:ind w:right="56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        Задачи:</w:t>
      </w:r>
    </w:p>
    <w:p w:rsidR="007D7E7E" w:rsidRPr="00D626D0" w:rsidRDefault="007D7E7E" w:rsidP="008D1607">
      <w:pPr>
        <w:shd w:val="clear" w:color="auto" w:fill="FFFFFF"/>
        <w:spacing w:after="0" w:line="240" w:lineRule="auto"/>
        <w:ind w:right="56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color w:val="000000"/>
          <w:sz w:val="28"/>
          <w:szCs w:val="28"/>
        </w:rPr>
        <w:t>Посредством РППС обеспеч</w:t>
      </w:r>
      <w:r>
        <w:rPr>
          <w:rFonts w:ascii="Times New Roman" w:hAnsi="Times New Roman"/>
          <w:color w:val="000000"/>
          <w:sz w:val="28"/>
          <w:szCs w:val="28"/>
        </w:rPr>
        <w:t>ить возможность детям заниматься</w:t>
      </w:r>
      <w:r w:rsidRPr="00D626D0">
        <w:rPr>
          <w:rFonts w:ascii="Times New Roman" w:hAnsi="Times New Roman"/>
          <w:color w:val="000000"/>
          <w:sz w:val="28"/>
          <w:szCs w:val="28"/>
        </w:rPr>
        <w:t xml:space="preserve"> разными видами деятельности.</w:t>
      </w:r>
    </w:p>
    <w:p w:rsidR="007D7E7E" w:rsidRPr="00D626D0" w:rsidRDefault="007D7E7E" w:rsidP="008D1607">
      <w:pPr>
        <w:shd w:val="clear" w:color="auto" w:fill="FFFFFF"/>
        <w:spacing w:after="0" w:line="240" w:lineRule="auto"/>
        <w:ind w:right="56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color w:val="000000"/>
          <w:sz w:val="28"/>
          <w:szCs w:val="28"/>
        </w:rPr>
        <w:t>Способствовать общению и совместной деятельности детей и взрослых.</w:t>
      </w:r>
    </w:p>
    <w:p w:rsidR="007D7E7E" w:rsidRPr="00D626D0" w:rsidRDefault="007D7E7E" w:rsidP="008D1607">
      <w:pPr>
        <w:shd w:val="clear" w:color="auto" w:fill="FFFFFF"/>
        <w:spacing w:after="0" w:line="240" w:lineRule="auto"/>
        <w:ind w:right="56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color w:val="000000"/>
          <w:sz w:val="28"/>
          <w:szCs w:val="28"/>
        </w:rPr>
        <w:t>Приобщать воспитанников к благоустройству и декоративному оформлению интерьера дошкольного учреждения.</w:t>
      </w:r>
    </w:p>
    <w:p w:rsidR="007D7E7E" w:rsidRPr="00D626D0" w:rsidRDefault="007D7E7E" w:rsidP="008D1607">
      <w:pPr>
        <w:shd w:val="clear" w:color="auto" w:fill="FFFFFF"/>
        <w:spacing w:after="0" w:line="240" w:lineRule="auto"/>
        <w:ind w:right="56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color w:val="000000"/>
          <w:sz w:val="28"/>
          <w:szCs w:val="28"/>
        </w:rPr>
        <w:t>Формировать эстетическое отношение к дизайну своего быта.</w:t>
      </w:r>
    </w:p>
    <w:p w:rsidR="007D7E7E" w:rsidRDefault="007D7E7E" w:rsidP="008D1607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        </w:t>
      </w:r>
      <w:proofErr w:type="gramStart"/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Виды совместной деятельности: </w:t>
      </w:r>
      <w:r w:rsidRPr="001A2B88">
        <w:rPr>
          <w:rFonts w:ascii="Times New Roman" w:hAnsi="Times New Roman"/>
          <w:bCs/>
          <w:color w:val="000000"/>
          <w:sz w:val="28"/>
          <w:szCs w:val="28"/>
        </w:rPr>
        <w:t>игровая, познавательно</w:t>
      </w:r>
      <w:r w:rsidR="001A2B8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1A2B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26D0">
        <w:rPr>
          <w:rFonts w:ascii="Times New Roman" w:hAnsi="Times New Roman"/>
          <w:color w:val="000000"/>
          <w:sz w:val="28"/>
          <w:szCs w:val="28"/>
        </w:rPr>
        <w:t>исследовательская, коммуникативная, изобразительная, двигательная, конструирование, музыкальная, самообслуживание и элементарный бытовой труд, восприятие художественной литературы и фольклора.</w:t>
      </w:r>
      <w:proofErr w:type="gramEnd"/>
    </w:p>
    <w:p w:rsidR="001A2B88" w:rsidRPr="00D626D0" w:rsidRDefault="001A2B88" w:rsidP="008D1607">
      <w:pPr>
        <w:shd w:val="clear" w:color="auto" w:fill="FFFFFF"/>
        <w:spacing w:after="0" w:line="240" w:lineRule="auto"/>
        <w:ind w:right="-6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7D7E7E" w:rsidRPr="00D626D0" w:rsidRDefault="007D7E7E" w:rsidP="001A1262">
      <w:pPr>
        <w:shd w:val="clear" w:color="auto" w:fill="FFFFFF"/>
        <w:spacing w:after="0" w:line="240" w:lineRule="auto"/>
        <w:ind w:right="56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Основные формы и содержание деятельности:</w:t>
      </w:r>
    </w:p>
    <w:p w:rsidR="007D7E7E" w:rsidRPr="00D626D0" w:rsidRDefault="007D7E7E" w:rsidP="001A126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0" w:right="-6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Совместное оформление интерьера группы. </w:t>
      </w:r>
      <w:r w:rsidRPr="00D626D0">
        <w:rPr>
          <w:rFonts w:ascii="Times New Roman" w:hAnsi="Times New Roman"/>
          <w:color w:val="000000"/>
          <w:sz w:val="28"/>
          <w:szCs w:val="28"/>
        </w:rPr>
        <w:t>Дети совместно с педагогами оформляют Центры активности в группе. Например</w:t>
      </w:r>
      <w:r>
        <w:rPr>
          <w:rFonts w:ascii="Times New Roman" w:hAnsi="Times New Roman"/>
          <w:color w:val="000000"/>
          <w:sz w:val="28"/>
          <w:szCs w:val="28"/>
        </w:rPr>
        <w:t>, изготавливают книжки-малышки в уголок книги</w:t>
      </w:r>
      <w:r w:rsidRPr="00D626D0">
        <w:rPr>
          <w:rFonts w:ascii="Times New Roman" w:hAnsi="Times New Roman"/>
          <w:color w:val="000000"/>
          <w:sz w:val="28"/>
          <w:szCs w:val="28"/>
        </w:rPr>
        <w:t>, лепят посуд</w:t>
      </w:r>
      <w:r>
        <w:rPr>
          <w:rFonts w:ascii="Times New Roman" w:hAnsi="Times New Roman"/>
          <w:color w:val="000000"/>
          <w:sz w:val="28"/>
          <w:szCs w:val="28"/>
        </w:rPr>
        <w:t>у для кукол в кукольный уголок</w:t>
      </w:r>
      <w:r w:rsidRPr="00D626D0">
        <w:rPr>
          <w:rFonts w:ascii="Times New Roman" w:hAnsi="Times New Roman"/>
          <w:color w:val="000000"/>
          <w:sz w:val="28"/>
          <w:szCs w:val="28"/>
        </w:rPr>
        <w:t>, делают стаканчики для карандаше</w:t>
      </w:r>
      <w:r>
        <w:rPr>
          <w:rFonts w:ascii="Times New Roman" w:hAnsi="Times New Roman"/>
          <w:color w:val="000000"/>
          <w:sz w:val="28"/>
          <w:szCs w:val="28"/>
        </w:rPr>
        <w:t>й и кисточек в центр рисования</w:t>
      </w:r>
      <w:r w:rsidRPr="00D626D0">
        <w:rPr>
          <w:rFonts w:ascii="Times New Roman" w:hAnsi="Times New Roman"/>
          <w:color w:val="000000"/>
          <w:sz w:val="28"/>
          <w:szCs w:val="28"/>
        </w:rPr>
        <w:t xml:space="preserve"> и т.д. Воспитательная ценность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7D7E7E" w:rsidRPr="00D626D0" w:rsidRDefault="007D7E7E" w:rsidP="001A126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0" w:right="-6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Сов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местное оформление помещений детского сада</w:t>
      </w: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 w:rsidRPr="00D626D0">
        <w:rPr>
          <w:rFonts w:ascii="Times New Roman" w:hAnsi="Times New Roman"/>
          <w:color w:val="000000"/>
          <w:sz w:val="28"/>
          <w:szCs w:val="28"/>
        </w:rPr>
        <w:t>В рекреациях, коридорах, лестничных пролетах, вестибюле детского сада традиционно оформ</w:t>
      </w:r>
      <w:r>
        <w:rPr>
          <w:rFonts w:ascii="Times New Roman" w:hAnsi="Times New Roman"/>
          <w:color w:val="000000"/>
          <w:sz w:val="28"/>
          <w:szCs w:val="28"/>
        </w:rPr>
        <w:t xml:space="preserve">ляются фотовыставки, </w:t>
      </w:r>
      <w:r w:rsidRPr="00D626D0">
        <w:rPr>
          <w:rFonts w:ascii="Times New Roman" w:hAnsi="Times New Roman"/>
          <w:color w:val="000000"/>
          <w:sz w:val="28"/>
          <w:szCs w:val="28"/>
        </w:rPr>
        <w:t xml:space="preserve">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7D7E7E" w:rsidRPr="00E42F13" w:rsidRDefault="007D7E7E" w:rsidP="001A2B88">
      <w:pPr>
        <w:numPr>
          <w:ilvl w:val="0"/>
          <w:numId w:val="61"/>
        </w:numPr>
        <w:shd w:val="clear" w:color="auto" w:fill="FFFFFF"/>
        <w:spacing w:before="100" w:beforeAutospacing="1" w:after="0" w:afterAutospacing="1" w:line="240" w:lineRule="auto"/>
        <w:ind w:left="0" w:right="-6" w:firstLine="9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2F13">
        <w:rPr>
          <w:rFonts w:ascii="Times New Roman" w:hAnsi="Times New Roman"/>
          <w:b/>
          <w:bCs/>
          <w:color w:val="000000"/>
          <w:sz w:val="28"/>
          <w:szCs w:val="28"/>
        </w:rPr>
        <w:t>Событийный дизайн. </w:t>
      </w:r>
      <w:r w:rsidRPr="00E42F13">
        <w:rPr>
          <w:rFonts w:ascii="Times New Roman" w:hAnsi="Times New Roman"/>
          <w:color w:val="000000"/>
          <w:sz w:val="28"/>
          <w:szCs w:val="28"/>
        </w:rPr>
        <w:t xml:space="preserve">Данная форма взаимодействия подразумевает оформление предметно-пространственной среды  к значимым событиям и праздникам. Это могут быть: День открытых дверей, Новый год, День </w:t>
      </w:r>
      <w:r w:rsidRPr="00E42F13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Победы, День театра и другие конкретные событийные мероприятия. Дети совместно </w:t>
      </w:r>
      <w:proofErr w:type="gramStart"/>
      <w:r w:rsidRPr="00E42F13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E42F13">
        <w:rPr>
          <w:rFonts w:ascii="Times New Roman" w:hAnsi="Times New Roman"/>
          <w:color w:val="000000"/>
          <w:sz w:val="28"/>
          <w:szCs w:val="28"/>
        </w:rPr>
        <w:t xml:space="preserve"> взрослыми изготавливают атрибуты, подарки, сувениры, рисуют открытки, флажки, цветочки и пр.</w:t>
      </w:r>
    </w:p>
    <w:p w:rsidR="007D7E7E" w:rsidRDefault="001A2B88" w:rsidP="001A126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D7E7E">
        <w:rPr>
          <w:rFonts w:ascii="Times New Roman" w:hAnsi="Times New Roman"/>
          <w:b/>
          <w:bCs/>
          <w:color w:val="000000"/>
          <w:sz w:val="28"/>
          <w:szCs w:val="28"/>
        </w:rPr>
        <w:t>3.4</w:t>
      </w:r>
      <w:r w:rsidR="007D7E7E" w:rsidRPr="00D626D0">
        <w:rPr>
          <w:rFonts w:ascii="Times New Roman" w:hAnsi="Times New Roman"/>
          <w:b/>
          <w:bCs/>
          <w:color w:val="000000"/>
          <w:sz w:val="28"/>
          <w:szCs w:val="28"/>
        </w:rPr>
        <w:t>. Модуль «Взаимодействие с родителями (законными представителями)»</w:t>
      </w:r>
    </w:p>
    <w:p w:rsidR="001A2B88" w:rsidRPr="00D626D0" w:rsidRDefault="001A2B88" w:rsidP="001A1262">
      <w:pPr>
        <w:shd w:val="clear" w:color="auto" w:fill="FFFFFF"/>
        <w:spacing w:after="0" w:line="240" w:lineRule="auto"/>
        <w:ind w:right="-6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:rsidR="007D7E7E" w:rsidRPr="00D626D0" w:rsidRDefault="007D7E7E" w:rsidP="001A1262">
      <w:pPr>
        <w:shd w:val="clear" w:color="auto" w:fill="FFFFFF"/>
        <w:spacing w:after="0" w:line="240" w:lineRule="auto"/>
        <w:ind w:right="-6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        </w:t>
      </w:r>
      <w:r w:rsidRPr="00D626D0">
        <w:rPr>
          <w:rFonts w:ascii="Times New Roman" w:hAnsi="Times New Roman"/>
          <w:color w:val="000000"/>
          <w:sz w:val="28"/>
          <w:szCs w:val="28"/>
        </w:rPr>
        <w:t>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7D7E7E" w:rsidRPr="00D626D0" w:rsidRDefault="007D7E7E" w:rsidP="001A1262">
      <w:pPr>
        <w:shd w:val="clear" w:color="auto" w:fill="FFFFFF"/>
        <w:spacing w:after="0" w:line="240" w:lineRule="auto"/>
        <w:ind w:right="-6" w:firstLine="8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D626D0">
        <w:rPr>
          <w:rFonts w:ascii="Times New Roman" w:hAnsi="Times New Roman"/>
          <w:color w:val="000000"/>
          <w:sz w:val="28"/>
          <w:szCs w:val="28"/>
        </w:rPr>
        <w:t>: объединение воспитательных ресурсов семьи и дошкольной организации на основе традиционных духовно - нравственных ценностей семьи и общества; повышение компетентности родителей (законных представителей) в вопросах воспитания, развития и образования детей.</w:t>
      </w:r>
    </w:p>
    <w:p w:rsidR="007D7E7E" w:rsidRPr="00D626D0" w:rsidRDefault="007D7E7E" w:rsidP="001A1262">
      <w:pPr>
        <w:shd w:val="clear" w:color="auto" w:fill="FFFFFF"/>
        <w:spacing w:after="0" w:line="240" w:lineRule="auto"/>
        <w:ind w:firstLine="8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7D7E7E" w:rsidRPr="00D626D0" w:rsidRDefault="007D7E7E" w:rsidP="001A1262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0" w:right="-6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color w:val="000000"/>
          <w:sz w:val="28"/>
          <w:szCs w:val="28"/>
        </w:rPr>
        <w:t>Повысить компетентность родителей (законных представителей) в вопросах развития личностных качеств детей дошкольного возраста.</w:t>
      </w:r>
    </w:p>
    <w:p w:rsidR="007D7E7E" w:rsidRPr="00D626D0" w:rsidRDefault="007D7E7E" w:rsidP="001A1262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0" w:right="-6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color w:val="000000"/>
          <w:sz w:val="28"/>
          <w:szCs w:val="28"/>
        </w:rPr>
        <w:t xml:space="preserve">Оказать </w:t>
      </w:r>
      <w:proofErr w:type="gramStart"/>
      <w:r w:rsidRPr="00D626D0">
        <w:rPr>
          <w:rFonts w:ascii="Times New Roman" w:hAnsi="Times New Roman"/>
          <w:color w:val="000000"/>
          <w:sz w:val="28"/>
          <w:szCs w:val="28"/>
        </w:rPr>
        <w:t>психолого-педа</w:t>
      </w:r>
      <w:r w:rsidR="0080243C">
        <w:rPr>
          <w:rFonts w:ascii="Times New Roman" w:hAnsi="Times New Roman"/>
          <w:color w:val="000000"/>
          <w:sz w:val="28"/>
          <w:szCs w:val="28"/>
        </w:rPr>
        <w:t>гогической</w:t>
      </w:r>
      <w:proofErr w:type="gramEnd"/>
      <w:r w:rsidR="0080243C">
        <w:rPr>
          <w:rFonts w:ascii="Times New Roman" w:hAnsi="Times New Roman"/>
          <w:color w:val="000000"/>
          <w:sz w:val="28"/>
          <w:szCs w:val="28"/>
        </w:rPr>
        <w:t xml:space="preserve"> поддержку родителям (</w:t>
      </w:r>
      <w:r w:rsidRPr="00D626D0">
        <w:rPr>
          <w:rFonts w:ascii="Times New Roman" w:hAnsi="Times New Roman"/>
          <w:color w:val="000000"/>
          <w:sz w:val="28"/>
          <w:szCs w:val="28"/>
        </w:rPr>
        <w:t>законным представителям)  в воспитании ребенка.</w:t>
      </w:r>
    </w:p>
    <w:p w:rsidR="007D7E7E" w:rsidRPr="00D626D0" w:rsidRDefault="007D7E7E" w:rsidP="001A1262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0" w:right="-6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color w:val="000000"/>
          <w:sz w:val="28"/>
          <w:szCs w:val="28"/>
        </w:rPr>
        <w:t>Объединить усилия педагогов и семьи по воспитанию дошкольников посредством совместных мероприятий.</w:t>
      </w:r>
    </w:p>
    <w:p w:rsidR="007D7E7E" w:rsidRPr="00D626D0" w:rsidRDefault="007D7E7E" w:rsidP="001A1262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Основные формы и содержание работы с родителями (законными представителями):</w:t>
      </w:r>
    </w:p>
    <w:p w:rsidR="007D7E7E" w:rsidRPr="00D626D0" w:rsidRDefault="007D7E7E" w:rsidP="001A126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0" w:right="-6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Анкетирование. </w:t>
      </w:r>
      <w:r w:rsidRPr="00D626D0">
        <w:rPr>
          <w:rFonts w:ascii="Times New Roman" w:hAnsi="Times New Roman"/>
          <w:color w:val="000000"/>
          <w:sz w:val="28"/>
          <w:szCs w:val="28"/>
        </w:rPr>
        <w:t>Данная форма используется с целью изучения семьи, выявления образовательных потребностей и запросов родителей (законных представителей). Способствует установлению контактов, а также для согласования воспитательных воздействий на ребенка.</w:t>
      </w:r>
    </w:p>
    <w:p w:rsidR="007D7E7E" w:rsidRPr="00D626D0" w:rsidRDefault="007D7E7E" w:rsidP="001A126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0" w:right="-6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Консультации. </w:t>
      </w:r>
      <w:r w:rsidRPr="00D626D0">
        <w:rPr>
          <w:rFonts w:ascii="Times New Roman" w:hAnsi="Times New Roman"/>
          <w:color w:val="000000"/>
          <w:sz w:val="28"/>
          <w:szCs w:val="28"/>
        </w:rPr>
        <w:t xml:space="preserve">Это самая распространенная форма психолого-педагогической поддержки и просвещения родителей (законных представителей). Проводятся индивидуальные и групповые консультации по различным вопросам воспитания ребенка. </w:t>
      </w:r>
    </w:p>
    <w:p w:rsidR="007D7E7E" w:rsidRPr="00D626D0" w:rsidRDefault="007D7E7E" w:rsidP="00D626D0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0" w:right="-6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Мастер-классы. </w:t>
      </w:r>
      <w:r w:rsidRPr="00D626D0">
        <w:rPr>
          <w:rFonts w:ascii="Times New Roman" w:hAnsi="Times New Roman"/>
          <w:color w:val="000000"/>
          <w:sz w:val="28"/>
          <w:szCs w:val="28"/>
        </w:rPr>
        <w:t>Активная форма сотрудничества, посредством которой педагог знакомит с практическими действиями решения той или иной задачи. В результате у родителей (законных представителей) формируются педагогические умения по различным вопросам воспитания детей.</w:t>
      </w:r>
    </w:p>
    <w:p w:rsidR="007D7E7E" w:rsidRPr="00D626D0" w:rsidRDefault="007D7E7E" w:rsidP="001A126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0" w:right="-6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Круглый стол. </w:t>
      </w:r>
      <w:r w:rsidRPr="00D626D0">
        <w:rPr>
          <w:rFonts w:ascii="Times New Roman" w:hAnsi="Times New Roman"/>
          <w:color w:val="000000"/>
          <w:sz w:val="28"/>
          <w:szCs w:val="28"/>
        </w:rPr>
        <w:t>Педагоги привлекают родителей (законных представителей) в обсуждение предъявленной темы. Участники обмениваются мнением друг с другом, предлагают своё решение вопроса.</w:t>
      </w: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7D7E7E" w:rsidRPr="00D626D0" w:rsidRDefault="007D7E7E" w:rsidP="001A126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0" w:right="-6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«Родительская почта».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626D0">
        <w:rPr>
          <w:rFonts w:ascii="Times New Roman" w:hAnsi="Times New Roman"/>
          <w:color w:val="000000"/>
          <w:sz w:val="28"/>
          <w:szCs w:val="28"/>
        </w:rPr>
        <w:t>В детском саду организована дистан</w:t>
      </w:r>
      <w:r>
        <w:rPr>
          <w:rFonts w:ascii="Times New Roman" w:hAnsi="Times New Roman"/>
          <w:color w:val="000000"/>
          <w:sz w:val="28"/>
          <w:szCs w:val="28"/>
        </w:rPr>
        <w:t>ционная форма сотрудничества детского сада</w:t>
      </w:r>
      <w:r w:rsidRPr="00D626D0">
        <w:rPr>
          <w:rFonts w:ascii="Times New Roman" w:hAnsi="Times New Roman"/>
          <w:color w:val="000000"/>
          <w:sz w:val="28"/>
          <w:szCs w:val="28"/>
        </w:rPr>
        <w:t xml:space="preserve"> с родителями (законными представителями). Взаимодействие происходит в социальных сетях</w:t>
      </w:r>
      <w:r>
        <w:rPr>
          <w:rFonts w:ascii="Times New Roman" w:hAnsi="Times New Roman"/>
          <w:color w:val="000000"/>
          <w:sz w:val="28"/>
          <w:szCs w:val="28"/>
        </w:rPr>
        <w:t xml:space="preserve">,  через звонки. </w:t>
      </w:r>
      <w:r w:rsidRPr="00D626D0">
        <w:rPr>
          <w:rFonts w:ascii="Times New Roman" w:hAnsi="Times New Roman"/>
          <w:color w:val="000000"/>
          <w:sz w:val="28"/>
          <w:szCs w:val="28"/>
        </w:rPr>
        <w:t>Такая форма общения позволяет родителям (законным представителям) уточнить различные вопросы, пополнить педагогические знания, обсудить проблемы.</w:t>
      </w:r>
    </w:p>
    <w:p w:rsidR="007D7E7E" w:rsidRPr="00D626D0" w:rsidRDefault="007D7E7E" w:rsidP="00D626D0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0" w:right="-6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Праздники, </w:t>
      </w: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конкурсы, соревнования</w:t>
      </w:r>
      <w:r w:rsidRPr="00D626D0">
        <w:rPr>
          <w:rFonts w:ascii="Times New Roman" w:hAnsi="Times New Roman"/>
          <w:color w:val="000000"/>
          <w:sz w:val="28"/>
          <w:szCs w:val="28"/>
        </w:rPr>
        <w:t>. Ежемесячно проводятся совместные с родителями (законными представителями) мероприятия, которые включают в общее интересное дело всех участников образовательных отношений. Тем самым оптимизируются отношения родителей (законных представителей) и детей, родителей (законны</w:t>
      </w:r>
      <w:r>
        <w:rPr>
          <w:rFonts w:ascii="Times New Roman" w:hAnsi="Times New Roman"/>
          <w:color w:val="000000"/>
          <w:sz w:val="28"/>
          <w:szCs w:val="28"/>
        </w:rPr>
        <w:t>ми представителями)</w:t>
      </w:r>
    </w:p>
    <w:p w:rsidR="007D7E7E" w:rsidRPr="00D626D0" w:rsidRDefault="007D7E7E" w:rsidP="00D626D0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0" w:right="-6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Родительские собрания.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26D0">
        <w:rPr>
          <w:rFonts w:ascii="Times New Roman" w:hAnsi="Times New Roman"/>
          <w:color w:val="000000"/>
          <w:sz w:val="28"/>
          <w:szCs w:val="28"/>
        </w:rPr>
        <w:t>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7D7E7E" w:rsidRPr="00D626D0" w:rsidRDefault="007D7E7E" w:rsidP="001A1262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 w:right="-6" w:firstLine="90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D626D0">
        <w:rPr>
          <w:rFonts w:ascii="Times New Roman" w:hAnsi="Times New Roman"/>
          <w:b/>
          <w:bCs/>
          <w:color w:val="000000"/>
          <w:sz w:val="28"/>
          <w:szCs w:val="28"/>
        </w:rPr>
        <w:t>Основные направления самоанализа воспитательной работы</w:t>
      </w:r>
    </w:p>
    <w:p w:rsidR="007D7E7E" w:rsidRPr="007A6C60" w:rsidRDefault="007D7E7E" w:rsidP="001A1262">
      <w:pPr>
        <w:shd w:val="clear" w:color="auto" w:fill="FFFFFF"/>
        <w:spacing w:line="240" w:lineRule="auto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7A6C60">
        <w:rPr>
          <w:rFonts w:ascii="Times New Roman" w:hAnsi="Times New Roman"/>
          <w:b/>
          <w:bCs/>
          <w:color w:val="000000"/>
          <w:sz w:val="28"/>
          <w:szCs w:val="28"/>
        </w:rPr>
        <w:t>4.1. Материально-техническое обеспечение</w:t>
      </w:r>
    </w:p>
    <w:tbl>
      <w:tblPr>
        <w:tblW w:w="1481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84"/>
        <w:gridCol w:w="12333"/>
      </w:tblGrid>
      <w:tr w:rsidR="007D7E7E" w:rsidRPr="007A6C60" w:rsidTr="007A6C60">
        <w:tc>
          <w:tcPr>
            <w:tcW w:w="1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  <w:r w:rsidRPr="007A6C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 обеспечить полноценное развитие личности детей во всех основных образовательных</w:t>
            </w:r>
          </w:p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областях</w:t>
            </w:r>
            <w:proofErr w:type="gramEnd"/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именно: в сфере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</w:t>
            </w:r>
          </w:p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положительного отношения к миру, к себе и к другим людям</w:t>
            </w:r>
          </w:p>
        </w:tc>
      </w:tr>
      <w:tr w:rsidR="007D7E7E" w:rsidRPr="007A6C60" w:rsidTr="007A6C60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материально-техническим условиям реализации Программы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D626D0">
            <w:pPr>
              <w:spacing w:before="30" w:after="30" w:line="240" w:lineRule="auto"/>
              <w:ind w:left="158"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-учитываются требования, определяемые в соответствии с санитарно-эпидемиологическими правилами и нормативами;</w:t>
            </w:r>
          </w:p>
          <w:p w:rsidR="007D7E7E" w:rsidRPr="007A6C60" w:rsidRDefault="007D7E7E" w:rsidP="00D626D0">
            <w:pPr>
              <w:spacing w:before="30" w:after="30" w:line="240" w:lineRule="auto"/>
              <w:ind w:left="158"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-учитываются требования, определяемые в соответствии с правилами пожарной безопасности;</w:t>
            </w:r>
          </w:p>
          <w:p w:rsidR="007D7E7E" w:rsidRPr="007A6C60" w:rsidRDefault="007D7E7E" w:rsidP="00D626D0">
            <w:pPr>
              <w:spacing w:before="30" w:after="30" w:line="240" w:lineRule="auto"/>
              <w:ind w:left="158"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-учитываются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7D7E7E" w:rsidRPr="007A6C60" w:rsidRDefault="007D7E7E" w:rsidP="007A6C60">
            <w:pPr>
              <w:spacing w:before="30" w:after="30" w:line="240" w:lineRule="atLeast"/>
              <w:ind w:left="158"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-учитываются требования к материально-техническому обеспечению программы (учебно-</w:t>
            </w: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методический комплект, оборудование, оснащение).</w:t>
            </w:r>
          </w:p>
        </w:tc>
      </w:tr>
    </w:tbl>
    <w:p w:rsidR="007D7E7E" w:rsidRPr="007A6C60" w:rsidRDefault="007D7E7E" w:rsidP="001A1262">
      <w:pPr>
        <w:shd w:val="clear" w:color="auto" w:fill="FFFFFF"/>
        <w:spacing w:line="240" w:lineRule="auto"/>
        <w:rPr>
          <w:rFonts w:ascii="Times New Roman" w:hAnsi="Times New Roman"/>
          <w:vanish/>
          <w:color w:val="666666"/>
          <w:sz w:val="28"/>
          <w:szCs w:val="28"/>
        </w:rPr>
      </w:pPr>
    </w:p>
    <w:tbl>
      <w:tblPr>
        <w:tblW w:w="14817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84"/>
        <w:gridCol w:w="3119"/>
        <w:gridCol w:w="9214"/>
      </w:tblGrid>
      <w:tr w:rsidR="007D7E7E" w:rsidRPr="007A6C60" w:rsidTr="007A6C60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Наличие специальных помещений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Основные пособия и </w:t>
            </w:r>
          </w:p>
          <w:p w:rsidR="007D7E7E" w:rsidRPr="007A6C60" w:rsidRDefault="007D7E7E" w:rsidP="001A1262">
            <w:pPr>
              <w:spacing w:after="0" w:line="240" w:lineRule="atLeast"/>
              <w:ind w:right="-6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специальное </w:t>
            </w:r>
          </w:p>
          <w:p w:rsidR="007D7E7E" w:rsidRPr="007A6C60" w:rsidRDefault="007D7E7E" w:rsidP="001A1262">
            <w:pPr>
              <w:spacing w:after="0" w:line="240" w:lineRule="atLeast"/>
              <w:ind w:right="-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оборудование</w:t>
            </w:r>
          </w:p>
        </w:tc>
      </w:tr>
      <w:tr w:rsidR="007D7E7E" w:rsidRPr="007A6C60" w:rsidTr="007A6C60">
        <w:tc>
          <w:tcPr>
            <w:tcW w:w="2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1A2B88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изкультурный зал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Спортивное оборудование для проведения физкультурных мероприятий</w:t>
            </w:r>
          </w:p>
        </w:tc>
      </w:tr>
      <w:tr w:rsidR="007D7E7E" w:rsidRPr="007A6C60" w:rsidTr="007A6C60">
        <w:tc>
          <w:tcPr>
            <w:tcW w:w="2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E7E" w:rsidRPr="007A6C60" w:rsidRDefault="007D7E7E" w:rsidP="001A12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Групповые помещения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80243C" w:rsidP="007A6C60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Уголок</w:t>
            </w:r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двигательной активности, бактерицидные лампы</w:t>
            </w:r>
          </w:p>
        </w:tc>
      </w:tr>
      <w:tr w:rsidR="007D7E7E" w:rsidRPr="007A6C60" w:rsidTr="007A6C60">
        <w:tc>
          <w:tcPr>
            <w:tcW w:w="2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Групповые помещения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Развивающие пособия и игры, атрибуты, игровые модули, сюжетно-игровое оборудование, оборудование для трудовой деятельности, </w:t>
            </w:r>
          </w:p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</w:t>
            </w:r>
            <w:r w:rsidR="00E42F13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D7E7E" w:rsidRPr="007A6C60" w:rsidTr="007A6C60">
        <w:tc>
          <w:tcPr>
            <w:tcW w:w="2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E7E" w:rsidRPr="007A6C60" w:rsidRDefault="007D7E7E" w:rsidP="001A12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2F13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Раздевалка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Фотовыставки, тематические выставки, выставки детских рисунков и </w:t>
            </w:r>
          </w:p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предметы продуктивной деятельности детей</w:t>
            </w:r>
          </w:p>
        </w:tc>
      </w:tr>
      <w:tr w:rsidR="007D7E7E" w:rsidRPr="007A6C60" w:rsidTr="007A6C60">
        <w:trPr>
          <w:trHeight w:val="789"/>
        </w:trPr>
        <w:tc>
          <w:tcPr>
            <w:tcW w:w="2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E7E" w:rsidRPr="007A6C60" w:rsidRDefault="007D7E7E" w:rsidP="001A12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зал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Оборудование, атрибуты для театра, телевизор, магнитофон,  диски  с записями</w:t>
            </w:r>
            <w:r w:rsidR="007A6C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7E7E" w:rsidRPr="007A6C60" w:rsidTr="007A6C60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Групповые помещения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80243C" w:rsidP="007A6C60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Уголки</w:t>
            </w:r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познавательного и речевого развития, оборудование для исследовательской и опытнической деятельности,  материал для разного вида конструирования, экологические уголки, уголки сказок, дидактические и развивающие игры, игры-головоломки, игры для развития логического мышления,</w:t>
            </w:r>
            <w:r w:rsid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детские библиотечки с подбором детской литературы, дидактических игр с литературоведческим содержанием</w:t>
            </w:r>
          </w:p>
        </w:tc>
      </w:tr>
      <w:tr w:rsidR="007D7E7E" w:rsidRPr="007A6C60" w:rsidTr="007A6C60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Групповые помещения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E42F13" w:rsidP="007A6C60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Уголок</w:t>
            </w:r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музыкального</w:t>
            </w:r>
            <w:r w:rsidR="0080243C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творчества, уголок</w:t>
            </w:r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художественно</w:t>
            </w:r>
            <w:r w:rsid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- продуктивной деятельности, театры разных видов (настольный, кукольный, пальчиковый)</w:t>
            </w:r>
            <w:r w:rsid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ноутбук, музыкальные  инструменты</w:t>
            </w:r>
            <w:proofErr w:type="gramEnd"/>
          </w:p>
        </w:tc>
      </w:tr>
    </w:tbl>
    <w:p w:rsidR="007D7E7E" w:rsidRPr="007A6C60" w:rsidRDefault="007D7E7E" w:rsidP="001A1262">
      <w:pPr>
        <w:shd w:val="clear" w:color="auto" w:fill="FFFFFF"/>
        <w:spacing w:line="240" w:lineRule="auto"/>
        <w:rPr>
          <w:rFonts w:ascii="Times New Roman" w:hAnsi="Times New Roman"/>
          <w:vanish/>
          <w:color w:val="666666"/>
          <w:sz w:val="28"/>
          <w:szCs w:val="28"/>
        </w:rPr>
      </w:pPr>
    </w:p>
    <w:tbl>
      <w:tblPr>
        <w:tblW w:w="1481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03"/>
        <w:gridCol w:w="9214"/>
      </w:tblGrid>
      <w:tr w:rsidR="007D7E7E" w:rsidRPr="007A6C60" w:rsidTr="007A6C60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помещения, функциональное использование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tLeast"/>
              <w:ind w:right="-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Оснащение</w:t>
            </w:r>
          </w:p>
        </w:tc>
      </w:tr>
      <w:tr w:rsidR="007D7E7E" w:rsidRPr="007A6C60" w:rsidTr="007A6C60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1A126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Методический кабинет</w:t>
            </w:r>
          </w:p>
          <w:p w:rsidR="007D7E7E" w:rsidRPr="007A6C60" w:rsidRDefault="007D7E7E" w:rsidP="00C56A0C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методической помощи педагогам</w:t>
            </w:r>
          </w:p>
          <w:p w:rsidR="007D7E7E" w:rsidRPr="007A6C60" w:rsidRDefault="007D7E7E" w:rsidP="00C56A0C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 Организация консультаций, семинаров, педагогических советов</w:t>
            </w:r>
            <w:r w:rsidR="007A6C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D7E7E" w:rsidRPr="007A6C60" w:rsidRDefault="007D7E7E" w:rsidP="00C56A0C">
            <w:pPr>
              <w:spacing w:before="30" w:after="3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 Выставка дидактических и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D7E7E" w:rsidP="00E44CC0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7D7E7E" w:rsidRPr="007A6C60" w:rsidRDefault="007D7E7E" w:rsidP="00E44CC0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Пособия для занятий</w:t>
            </w:r>
          </w:p>
          <w:p w:rsidR="007D7E7E" w:rsidRPr="007A6C60" w:rsidRDefault="007D7E7E" w:rsidP="00E44CC0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Материалы консультаций, семинаров, семинаров – практикумов</w:t>
            </w:r>
          </w:p>
          <w:p w:rsidR="007D7E7E" w:rsidRPr="007A6C60" w:rsidRDefault="007D7E7E" w:rsidP="00E44CC0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Демонстрационный, раздаточный материал для занятий</w:t>
            </w:r>
          </w:p>
          <w:p w:rsidR="007D7E7E" w:rsidRPr="007A6C60" w:rsidRDefault="007D7E7E" w:rsidP="00E44CC0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Иллюстративный материал</w:t>
            </w:r>
            <w:r w:rsid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изделия народных промыслов: Дымково, Городец, Гжель, Хохлома, Палех</w:t>
            </w:r>
            <w:r w:rsidR="0080243C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0243C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Жостово</w:t>
            </w:r>
            <w:proofErr w:type="spellEnd"/>
            <w:r w:rsidR="0080243C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, матрешки, народные</w:t>
            </w: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игрушки</w:t>
            </w:r>
          </w:p>
          <w:p w:rsidR="007D7E7E" w:rsidRPr="007A6C60" w:rsidRDefault="007D7E7E" w:rsidP="00E44CC0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 Скульптуры малых форм (глина, дерево)</w:t>
            </w:r>
          </w:p>
          <w:p w:rsidR="007D7E7E" w:rsidRPr="007A6C60" w:rsidRDefault="007D7E7E" w:rsidP="00E44CC0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Игрушки, муляжи, гербарии, коллекции семян растений</w:t>
            </w:r>
            <w:r w:rsidR="007A6C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D7E7E" w:rsidRPr="007A6C60" w:rsidRDefault="007D7E7E" w:rsidP="00E44CC0">
            <w:pPr>
              <w:spacing w:before="30" w:after="3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7E7E" w:rsidRPr="007A6C60" w:rsidTr="007A6C60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0917E0" w:rsidP="001A126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зал (группа)</w:t>
            </w:r>
          </w:p>
          <w:p w:rsidR="007D7E7E" w:rsidRPr="007A6C60" w:rsidRDefault="007D7E7E" w:rsidP="00C56A0C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Занятия по музыкальному воспитанию</w:t>
            </w:r>
          </w:p>
          <w:p w:rsidR="007D7E7E" w:rsidRPr="007A6C60" w:rsidRDefault="007D7E7E" w:rsidP="00C56A0C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Тематические досуги</w:t>
            </w:r>
          </w:p>
          <w:p w:rsidR="007D7E7E" w:rsidRPr="007A6C60" w:rsidRDefault="007D7E7E" w:rsidP="00C56A0C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Развлечения</w:t>
            </w:r>
          </w:p>
          <w:p w:rsidR="007D7E7E" w:rsidRPr="007A6C60" w:rsidRDefault="007D7E7E" w:rsidP="00C56A0C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Праздники и утренники</w:t>
            </w:r>
          </w:p>
          <w:p w:rsidR="007D7E7E" w:rsidRPr="007A6C60" w:rsidRDefault="007D7E7E" w:rsidP="000917E0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Родительские собрания, прочие мероприятия для родителей (законных представителей)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7E" w:rsidRPr="007A6C60" w:rsidRDefault="007A6C60" w:rsidP="00561155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иблиотека методической литературы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шкаф для пособий, игрушек, атрибутов,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музыкальные инструменты для детей </w:t>
            </w: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удио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 </w:t>
            </w:r>
            <w:proofErr w:type="gramStart"/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видео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кассеты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с музыкальными произведениями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D7E7E"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виды театров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D7E7E" w:rsidRPr="007A6C60" w:rsidRDefault="007D7E7E" w:rsidP="00561155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ширма для кукольного театра</w:t>
            </w:r>
            <w:r w:rsidR="007A6C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D7E7E" w:rsidRPr="007A6C60" w:rsidRDefault="007D7E7E" w:rsidP="00561155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03454">
              <w:rPr>
                <w:rFonts w:ascii="Times New Roman" w:hAnsi="Times New Roman"/>
                <w:color w:val="000000"/>
                <w:sz w:val="28"/>
                <w:szCs w:val="28"/>
              </w:rPr>
              <w:t>етские и взрослые костюмы, д</w:t>
            </w: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етские стулья</w:t>
            </w:r>
            <w:r w:rsidR="0000345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D7E7E" w:rsidRPr="007A6C60" w:rsidRDefault="007D7E7E" w:rsidP="00561155">
            <w:pPr>
              <w:spacing w:before="30" w:after="3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мультимедийное</w:t>
            </w:r>
            <w:proofErr w:type="spellEnd"/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оборудование (ноутбук, проектор)</w:t>
            </w:r>
          </w:p>
          <w:p w:rsidR="007D7E7E" w:rsidRPr="007A6C60" w:rsidRDefault="007D7E7E" w:rsidP="00561155">
            <w:pPr>
              <w:spacing w:before="30" w:after="30" w:line="240" w:lineRule="atLeast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C60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спортивное оборудование</w:t>
            </w:r>
          </w:p>
        </w:tc>
      </w:tr>
    </w:tbl>
    <w:p w:rsidR="007D7E7E" w:rsidRDefault="007D7E7E" w:rsidP="001A126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7E7E" w:rsidRDefault="007D7E7E" w:rsidP="001A126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7E7E" w:rsidRDefault="007D7E7E" w:rsidP="001A126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4335">
        <w:rPr>
          <w:rFonts w:ascii="Times New Roman" w:hAnsi="Times New Roman"/>
          <w:b/>
          <w:bCs/>
          <w:color w:val="000000"/>
          <w:sz w:val="28"/>
          <w:szCs w:val="28"/>
        </w:rPr>
        <w:t>4.2. Основные направления самоанализа воспитательной работы</w:t>
      </w:r>
    </w:p>
    <w:p w:rsidR="003C7E12" w:rsidRPr="009B4335" w:rsidRDefault="003C7E12" w:rsidP="001A1262">
      <w:pPr>
        <w:shd w:val="clear" w:color="auto" w:fill="FFFFFF"/>
        <w:spacing w:after="0" w:line="240" w:lineRule="auto"/>
        <w:ind w:right="-6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:rsidR="007D7E7E" w:rsidRPr="0080243C" w:rsidRDefault="007D7E7E" w:rsidP="001A1262">
      <w:pPr>
        <w:shd w:val="clear" w:color="auto" w:fill="FFFFFF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B4335">
        <w:rPr>
          <w:rFonts w:ascii="Times New Roman" w:hAnsi="Times New Roman"/>
          <w:color w:val="000000"/>
          <w:sz w:val="28"/>
          <w:szCs w:val="28"/>
        </w:rPr>
        <w:t>Самоан</w:t>
      </w:r>
      <w:r>
        <w:rPr>
          <w:rFonts w:ascii="Times New Roman" w:hAnsi="Times New Roman"/>
          <w:color w:val="000000"/>
          <w:sz w:val="28"/>
          <w:szCs w:val="28"/>
        </w:rPr>
        <w:t>ализ воспитательной работы в детском саду</w:t>
      </w:r>
      <w:r w:rsidRPr="009B4335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 w:rsidR="00E42F13">
        <w:rPr>
          <w:rFonts w:ascii="Times New Roman" w:hAnsi="Times New Roman"/>
          <w:color w:val="000000"/>
          <w:sz w:val="28"/>
          <w:szCs w:val="28"/>
        </w:rPr>
        <w:t xml:space="preserve"> ежегодно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335">
        <w:rPr>
          <w:rFonts w:ascii="Times New Roman" w:hAnsi="Times New Roman"/>
          <w:color w:val="000000"/>
          <w:sz w:val="28"/>
          <w:szCs w:val="28"/>
        </w:rPr>
        <w:t xml:space="preserve"> воспитателями</w:t>
      </w:r>
      <w:r w:rsidR="00E42F13">
        <w:rPr>
          <w:rFonts w:ascii="Times New Roman" w:hAnsi="Times New Roman"/>
          <w:color w:val="000000"/>
          <w:sz w:val="28"/>
          <w:szCs w:val="28"/>
        </w:rPr>
        <w:t xml:space="preserve"> группы.</w:t>
      </w:r>
      <w:r w:rsidR="0080243C">
        <w:rPr>
          <w:rFonts w:ascii="Times New Roman" w:hAnsi="Times New Roman"/>
          <w:color w:val="000000"/>
          <w:sz w:val="28"/>
          <w:szCs w:val="28"/>
        </w:rPr>
        <w:t xml:space="preserve">  Приложение №2</w:t>
      </w:r>
    </w:p>
    <w:p w:rsidR="007D7E7E" w:rsidRPr="009B4335" w:rsidRDefault="007D7E7E" w:rsidP="001A1262">
      <w:pPr>
        <w:shd w:val="clear" w:color="auto" w:fill="FFFFFF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B4335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9B4335">
        <w:rPr>
          <w:rFonts w:ascii="Times New Roman" w:hAnsi="Times New Roman"/>
          <w:color w:val="000000"/>
          <w:sz w:val="28"/>
          <w:szCs w:val="28"/>
        </w:rPr>
        <w:t> выявление основных проблем воспитательного процесса и последующее их решение.</w:t>
      </w:r>
    </w:p>
    <w:p w:rsidR="007D7E7E" w:rsidRPr="009B4335" w:rsidRDefault="007D7E7E" w:rsidP="001A1262">
      <w:pPr>
        <w:shd w:val="clear" w:color="auto" w:fill="FFFFFF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B4335">
        <w:rPr>
          <w:rFonts w:ascii="Times New Roman" w:hAnsi="Times New Roman"/>
          <w:color w:val="000000"/>
          <w:sz w:val="28"/>
          <w:szCs w:val="28"/>
        </w:rPr>
        <w:t>Самоанализ проводится по двум направлениям:</w:t>
      </w:r>
    </w:p>
    <w:p w:rsidR="007D7E7E" w:rsidRPr="009B4335" w:rsidRDefault="007D7E7E" w:rsidP="001A1262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B4335">
        <w:rPr>
          <w:rFonts w:ascii="Times New Roman" w:hAnsi="Times New Roman"/>
          <w:color w:val="000000"/>
          <w:sz w:val="28"/>
          <w:szCs w:val="28"/>
        </w:rPr>
        <w:lastRenderedPageBreak/>
        <w:t>Результаты воспитания, социализации и саморазвития детей дошкольного возраста.</w:t>
      </w:r>
    </w:p>
    <w:p w:rsidR="007D7E7E" w:rsidRPr="009B4335" w:rsidRDefault="007D7E7E" w:rsidP="001A1262">
      <w:pPr>
        <w:shd w:val="clear" w:color="auto" w:fill="FFFFFF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B4335">
        <w:rPr>
          <w:rFonts w:ascii="Times New Roman" w:hAnsi="Times New Roman"/>
          <w:color w:val="000000"/>
          <w:sz w:val="28"/>
          <w:szCs w:val="28"/>
        </w:rPr>
        <w:t>Критерием данного направления является динамика личностного развития детей.</w:t>
      </w:r>
    </w:p>
    <w:p w:rsidR="007D7E7E" w:rsidRPr="009B4335" w:rsidRDefault="007D7E7E" w:rsidP="001A1262">
      <w:pPr>
        <w:shd w:val="clear" w:color="auto" w:fill="FFFFFF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осуществляется </w:t>
      </w:r>
      <w:r w:rsidRPr="009B4335">
        <w:rPr>
          <w:rFonts w:ascii="Times New Roman" w:hAnsi="Times New Roman"/>
          <w:color w:val="000000"/>
          <w:sz w:val="28"/>
          <w:szCs w:val="28"/>
        </w:rPr>
        <w:t xml:space="preserve"> 2 раза в год (в начале и в конце учебного года), затем результаты обсуждаются.</w:t>
      </w:r>
    </w:p>
    <w:p w:rsidR="007D7E7E" w:rsidRPr="009B4335" w:rsidRDefault="007D7E7E" w:rsidP="001A1262">
      <w:pPr>
        <w:shd w:val="clear" w:color="auto" w:fill="FFFFFF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B4335">
        <w:rPr>
          <w:rFonts w:ascii="Times New Roman" w:hAnsi="Times New Roman"/>
          <w:color w:val="000000"/>
          <w:sz w:val="28"/>
          <w:szCs w:val="28"/>
        </w:rPr>
        <w:t>Основной метод получения информации – педагогическое наблюдение.</w:t>
      </w:r>
    </w:p>
    <w:p w:rsidR="007D7E7E" w:rsidRPr="009B4335" w:rsidRDefault="007D7E7E" w:rsidP="009B4335">
      <w:pPr>
        <w:shd w:val="clear" w:color="auto" w:fill="FFFFFF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B4335">
        <w:rPr>
          <w:rFonts w:ascii="Times New Roman" w:hAnsi="Times New Roman"/>
          <w:color w:val="000000"/>
          <w:sz w:val="28"/>
          <w:szCs w:val="28"/>
        </w:rPr>
        <w:t>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</w:t>
      </w:r>
    </w:p>
    <w:p w:rsidR="007D7E7E" w:rsidRPr="009B4335" w:rsidRDefault="007D7E7E" w:rsidP="001A1262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B4335">
        <w:rPr>
          <w:rFonts w:ascii="Times New Roman" w:hAnsi="Times New Roman"/>
          <w:color w:val="000000"/>
          <w:sz w:val="28"/>
          <w:szCs w:val="28"/>
        </w:rPr>
        <w:t>Состояние организуемой в детском саду совместной деятельности детей и взрослых.</w:t>
      </w:r>
    </w:p>
    <w:p w:rsidR="007D7E7E" w:rsidRPr="009B4335" w:rsidRDefault="007D7E7E" w:rsidP="001A1262">
      <w:pPr>
        <w:shd w:val="clear" w:color="auto" w:fill="FFFFFF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B4335">
        <w:rPr>
          <w:rFonts w:ascii="Times New Roman" w:hAnsi="Times New Roman"/>
          <w:color w:val="000000"/>
          <w:sz w:val="28"/>
          <w:szCs w:val="28"/>
        </w:rPr>
        <w:t>Критерием, на основе которого осуществляется а</w:t>
      </w:r>
      <w:r w:rsidR="00E42F13">
        <w:rPr>
          <w:rFonts w:ascii="Times New Roman" w:hAnsi="Times New Roman"/>
          <w:color w:val="000000"/>
          <w:sz w:val="28"/>
          <w:szCs w:val="28"/>
        </w:rPr>
        <w:t>нализ, является наличие в детском саду</w:t>
      </w:r>
      <w:r w:rsidRPr="009B4335">
        <w:rPr>
          <w:rFonts w:ascii="Times New Roman" w:hAnsi="Times New Roman"/>
          <w:color w:val="000000"/>
          <w:sz w:val="28"/>
          <w:szCs w:val="28"/>
        </w:rPr>
        <w:t xml:space="preserve"> интересной, событийно насыщенной и личностно развивающей совместной деятельности детей и взрослых.</w:t>
      </w:r>
    </w:p>
    <w:p w:rsidR="007D7E7E" w:rsidRPr="009B4335" w:rsidRDefault="007D7E7E" w:rsidP="001A1262">
      <w:pPr>
        <w:shd w:val="clear" w:color="auto" w:fill="FFFFFF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B4335">
        <w:rPr>
          <w:rFonts w:ascii="Times New Roman" w:hAnsi="Times New Roman"/>
          <w:color w:val="000000"/>
          <w:sz w:val="28"/>
          <w:szCs w:val="28"/>
        </w:rPr>
        <w:t>Анализ осущ</w:t>
      </w:r>
      <w:r>
        <w:rPr>
          <w:rFonts w:ascii="Times New Roman" w:hAnsi="Times New Roman"/>
          <w:color w:val="000000"/>
          <w:sz w:val="28"/>
          <w:szCs w:val="28"/>
        </w:rPr>
        <w:t xml:space="preserve">ествляется </w:t>
      </w:r>
      <w:r w:rsidRPr="009B4335">
        <w:rPr>
          <w:rFonts w:ascii="Times New Roman" w:hAnsi="Times New Roman"/>
          <w:color w:val="000000"/>
          <w:sz w:val="28"/>
          <w:szCs w:val="28"/>
        </w:rPr>
        <w:t xml:space="preserve"> воспитателями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7E7E" w:rsidRPr="009B4335" w:rsidRDefault="007D7E7E" w:rsidP="001A1262">
      <w:pPr>
        <w:shd w:val="clear" w:color="auto" w:fill="FFFFFF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B4335">
        <w:rPr>
          <w:rFonts w:ascii="Times New Roman" w:hAnsi="Times New Roman"/>
          <w:color w:val="000000"/>
          <w:sz w:val="28"/>
          <w:szCs w:val="28"/>
        </w:rPr>
        <w:t>Могут быть использованы беседы с детьми о проведенных мероприятиях.</w:t>
      </w:r>
    </w:p>
    <w:p w:rsidR="007D7E7E" w:rsidRPr="009B4335" w:rsidRDefault="007D7E7E" w:rsidP="00E42F13">
      <w:pPr>
        <w:shd w:val="clear" w:color="auto" w:fill="FFFFFF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B4335">
        <w:rPr>
          <w:rFonts w:ascii="Times New Roman" w:hAnsi="Times New Roman"/>
          <w:color w:val="000000"/>
          <w:sz w:val="28"/>
          <w:szCs w:val="28"/>
        </w:rPr>
        <w:t xml:space="preserve">Особое внимание при этом уделяется вопросам, связанным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E42F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335">
        <w:rPr>
          <w:rFonts w:ascii="Times New Roman" w:hAnsi="Times New Roman"/>
          <w:color w:val="000000"/>
          <w:sz w:val="28"/>
          <w:szCs w:val="28"/>
        </w:rPr>
        <w:t>качеством реализации воспитательного потенциала организованной образовательной деятельности (ООД)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, </w:t>
      </w:r>
      <w:r w:rsidRPr="009B4335">
        <w:rPr>
          <w:rFonts w:ascii="Times New Roman" w:hAnsi="Times New Roman"/>
          <w:color w:val="000000"/>
          <w:sz w:val="28"/>
          <w:szCs w:val="28"/>
        </w:rPr>
        <w:t>качеством организации и развития традиций в детском сад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, </w:t>
      </w:r>
      <w:r w:rsidRPr="009B4335">
        <w:rPr>
          <w:rFonts w:ascii="Times New Roman" w:hAnsi="Times New Roman"/>
          <w:color w:val="000000"/>
          <w:sz w:val="28"/>
          <w:szCs w:val="28"/>
        </w:rPr>
        <w:t>качеством организации развивающей пред</w:t>
      </w:r>
      <w:r>
        <w:rPr>
          <w:rFonts w:ascii="Times New Roman" w:hAnsi="Times New Roman"/>
          <w:color w:val="000000"/>
          <w:sz w:val="28"/>
          <w:szCs w:val="28"/>
        </w:rPr>
        <w:t>метно-пространственной среды</w:t>
      </w:r>
      <w:r w:rsidRPr="009B4335">
        <w:rPr>
          <w:rFonts w:ascii="Times New Roman" w:hAnsi="Times New Roman"/>
          <w:color w:val="000000"/>
          <w:sz w:val="28"/>
          <w:szCs w:val="28"/>
        </w:rPr>
        <w:t>, её воспитательным потенциалом</w:t>
      </w:r>
      <w:r>
        <w:rPr>
          <w:rFonts w:ascii="Times New Roman" w:hAnsi="Times New Roman"/>
          <w:color w:val="000000"/>
          <w:sz w:val="28"/>
          <w:szCs w:val="28"/>
        </w:rPr>
        <w:t>, качеством взаимодействия детского сада</w:t>
      </w:r>
      <w:r w:rsidRPr="009B4335">
        <w:rPr>
          <w:rFonts w:ascii="Times New Roman" w:hAnsi="Times New Roman"/>
          <w:color w:val="000000"/>
          <w:sz w:val="28"/>
          <w:szCs w:val="28"/>
        </w:rPr>
        <w:t xml:space="preserve"> и родителей (законных представителей) воспитанников.</w:t>
      </w:r>
    </w:p>
    <w:p w:rsidR="007D7E7E" w:rsidRPr="009B4335" w:rsidRDefault="007D7E7E" w:rsidP="001A1262">
      <w:pPr>
        <w:shd w:val="clear" w:color="auto" w:fill="FFFFFF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B4335">
        <w:rPr>
          <w:rFonts w:ascii="Times New Roman" w:hAnsi="Times New Roman"/>
          <w:color w:val="000000"/>
          <w:sz w:val="28"/>
          <w:szCs w:val="28"/>
        </w:rPr>
        <w:t>Результатом самоанализа является перечень выявленных достоинств и недостатков воспитательного процесса и проектируемые, на основе анализа, дальнейшие педагогические действия.</w:t>
      </w:r>
    </w:p>
    <w:p w:rsidR="003C7E12" w:rsidRDefault="003C7E12" w:rsidP="001A126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7E12" w:rsidRDefault="003C7E12" w:rsidP="001A126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7E12" w:rsidRDefault="003C7E12" w:rsidP="001A126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7E12" w:rsidRDefault="003C7E12" w:rsidP="001A126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7E12" w:rsidRDefault="003C7E12" w:rsidP="001A126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7E12" w:rsidRDefault="003C7E12" w:rsidP="001A126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7E12" w:rsidRDefault="003C7E12" w:rsidP="001A126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7E12" w:rsidRDefault="003C7E12" w:rsidP="001A126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7E12" w:rsidRDefault="003C7E12" w:rsidP="001A126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02C" w:rsidRDefault="007C502C" w:rsidP="007C502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</w:t>
      </w:r>
      <w:r w:rsidRPr="001A1262">
        <w:rPr>
          <w:rFonts w:ascii="Times New Roman" w:hAnsi="Times New Roman"/>
          <w:b/>
          <w:bCs/>
          <w:color w:val="000000"/>
          <w:sz w:val="24"/>
          <w:szCs w:val="24"/>
        </w:rPr>
        <w:t>риложение 1.</w:t>
      </w:r>
    </w:p>
    <w:p w:rsidR="007C502C" w:rsidRPr="00003454" w:rsidRDefault="007C502C" w:rsidP="007C502C">
      <w:pPr>
        <w:shd w:val="clear" w:color="auto" w:fill="FFFFFF"/>
        <w:spacing w:line="240" w:lineRule="auto"/>
        <w:ind w:right="3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3454">
        <w:rPr>
          <w:rFonts w:ascii="Times New Roman" w:hAnsi="Times New Roman"/>
          <w:b/>
          <w:bCs/>
          <w:color w:val="000000"/>
          <w:sz w:val="28"/>
          <w:szCs w:val="28"/>
        </w:rPr>
        <w:t>Календарный план воспитательной работы</w:t>
      </w:r>
    </w:p>
    <w:p w:rsidR="007C502C" w:rsidRDefault="007C502C" w:rsidP="007C502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544"/>
        <w:gridCol w:w="5322"/>
      </w:tblGrid>
      <w:tr w:rsidR="007C502C" w:rsidRPr="00236576" w:rsidTr="00BA31A3">
        <w:tc>
          <w:tcPr>
            <w:tcW w:w="2518" w:type="dxa"/>
          </w:tcPr>
          <w:p w:rsidR="007C502C" w:rsidRPr="0023657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6576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402" w:type="dxa"/>
          </w:tcPr>
          <w:p w:rsidR="007C502C" w:rsidRPr="0023657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657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7C502C" w:rsidRPr="0023657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6576">
              <w:rPr>
                <w:rFonts w:ascii="Times New Roman" w:hAnsi="Times New Roman"/>
                <w:sz w:val="28"/>
                <w:szCs w:val="28"/>
              </w:rPr>
              <w:t>Мероприятия/ проекты/события</w:t>
            </w:r>
          </w:p>
        </w:tc>
        <w:tc>
          <w:tcPr>
            <w:tcW w:w="5322" w:type="dxa"/>
          </w:tcPr>
          <w:p w:rsidR="007C502C" w:rsidRPr="0023657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6576">
              <w:rPr>
                <w:rFonts w:ascii="Times New Roman" w:hAnsi="Times New Roman"/>
                <w:sz w:val="28"/>
                <w:szCs w:val="28"/>
              </w:rPr>
              <w:t>Направления воспитания/ценности</w:t>
            </w:r>
          </w:p>
        </w:tc>
      </w:tr>
      <w:tr w:rsidR="007C502C" w:rsidRPr="00236576" w:rsidTr="00BA31A3">
        <w:tc>
          <w:tcPr>
            <w:tcW w:w="2518" w:type="dxa"/>
            <w:vMerge w:val="restart"/>
            <w:textDirection w:val="btLr"/>
            <w:vAlign w:val="center"/>
          </w:tcPr>
          <w:p w:rsidR="007C502C" w:rsidRPr="00236576" w:rsidRDefault="007C502C" w:rsidP="00BA3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7C502C" w:rsidRPr="00236576" w:rsidRDefault="007C502C" w:rsidP="00BA3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6576">
              <w:rPr>
                <w:rFonts w:ascii="Times New Roman" w:hAnsi="Times New Roman"/>
                <w:sz w:val="28"/>
                <w:szCs w:val="28"/>
              </w:rPr>
              <w:t>1 сентября. День знаний</w:t>
            </w:r>
          </w:p>
        </w:tc>
        <w:tc>
          <w:tcPr>
            <w:tcW w:w="3544" w:type="dxa"/>
          </w:tcPr>
          <w:p w:rsidR="007C502C" w:rsidRPr="0050323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t xml:space="preserve">● Праздник «Детский сад встречает ребят!» </w:t>
            </w:r>
          </w:p>
        </w:tc>
        <w:tc>
          <w:tcPr>
            <w:tcW w:w="5322" w:type="dxa"/>
          </w:tcPr>
          <w:p w:rsidR="007C502C" w:rsidRPr="0050323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</w:tr>
      <w:tr w:rsidR="007C502C" w:rsidRPr="00236576" w:rsidTr="00BA31A3">
        <w:tc>
          <w:tcPr>
            <w:tcW w:w="2518" w:type="dxa"/>
            <w:vMerge/>
          </w:tcPr>
          <w:p w:rsidR="007C502C" w:rsidRPr="00236576" w:rsidRDefault="007C502C" w:rsidP="00BA31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02C" w:rsidRPr="0050323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t xml:space="preserve">8 сентября. Международный день распространения грамотности  </w:t>
            </w:r>
          </w:p>
        </w:tc>
        <w:tc>
          <w:tcPr>
            <w:tcW w:w="3544" w:type="dxa"/>
          </w:tcPr>
          <w:p w:rsidR="007C502C" w:rsidRPr="00503236" w:rsidRDefault="007C502C" w:rsidP="00BA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t>● Беседа «Что значит быть грамотным?!» (уметь читать, писать; обладать знаниями, необходимыми для жизни, будущей работы)</w:t>
            </w:r>
          </w:p>
          <w:p w:rsidR="007C502C" w:rsidRPr="0050323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t xml:space="preserve"> ● Обсуждение и разучивание пословиц, поговорок, крылатых выражений по теме </w:t>
            </w:r>
          </w:p>
        </w:tc>
        <w:tc>
          <w:tcPr>
            <w:tcW w:w="5322" w:type="dxa"/>
          </w:tcPr>
          <w:p w:rsidR="007C502C" w:rsidRPr="0050323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t>Родина, патриотическое, познание</w:t>
            </w:r>
          </w:p>
        </w:tc>
      </w:tr>
      <w:tr w:rsidR="007C502C" w:rsidRPr="00236576" w:rsidTr="00BA31A3">
        <w:tc>
          <w:tcPr>
            <w:tcW w:w="2518" w:type="dxa"/>
            <w:vMerge/>
          </w:tcPr>
          <w:p w:rsidR="007C502C" w:rsidRPr="00236576" w:rsidRDefault="007C502C" w:rsidP="00BA31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02C" w:rsidRPr="0050323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t>27 сентября. День воспитателя и всех дошкольных работников</w:t>
            </w:r>
          </w:p>
        </w:tc>
        <w:tc>
          <w:tcPr>
            <w:tcW w:w="3544" w:type="dxa"/>
          </w:tcPr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t xml:space="preserve"> ● Выставка детских рисунков «Любимый человек в детском саду»</w:t>
            </w:r>
          </w:p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</w:rPr>
              <w:t>Знакомство с профессиями работников детского сада</w:t>
            </w:r>
          </w:p>
          <w:p w:rsidR="007C502C" w:rsidRPr="0050323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</w:rPr>
              <w:t>Изготовление подарков работникам детского сада</w:t>
            </w:r>
          </w:p>
        </w:tc>
        <w:tc>
          <w:tcPr>
            <w:tcW w:w="5322" w:type="dxa"/>
          </w:tcPr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Благодарность, дружба </w:t>
            </w:r>
          </w:p>
          <w:p w:rsidR="007C502C" w:rsidRPr="0050323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t xml:space="preserve"> Социальное</w:t>
            </w:r>
          </w:p>
        </w:tc>
      </w:tr>
      <w:tr w:rsidR="007C502C" w:rsidRPr="00236576" w:rsidTr="00BA31A3">
        <w:tc>
          <w:tcPr>
            <w:tcW w:w="2518" w:type="dxa"/>
            <w:vMerge w:val="restart"/>
            <w:textDirection w:val="btLr"/>
            <w:vAlign w:val="center"/>
          </w:tcPr>
          <w:p w:rsidR="007C502C" w:rsidRPr="00236576" w:rsidRDefault="007C502C" w:rsidP="00BA3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7C502C" w:rsidRPr="0050323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t xml:space="preserve">1 октября. Международный день </w:t>
            </w:r>
            <w:r w:rsidRPr="00503236">
              <w:rPr>
                <w:rFonts w:ascii="Times New Roman" w:hAnsi="Times New Roman"/>
                <w:sz w:val="28"/>
                <w:szCs w:val="28"/>
              </w:rPr>
              <w:lastRenderedPageBreak/>
              <w:t>пожилых людей</w:t>
            </w:r>
          </w:p>
        </w:tc>
        <w:tc>
          <w:tcPr>
            <w:tcW w:w="3544" w:type="dxa"/>
          </w:tcPr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● Праздник для бабушек и дедушек воспитанников </w:t>
            </w:r>
            <w:r w:rsidRPr="00503236">
              <w:rPr>
                <w:rFonts w:ascii="Times New Roman" w:hAnsi="Times New Roman"/>
                <w:sz w:val="28"/>
                <w:szCs w:val="28"/>
              </w:rPr>
              <w:lastRenderedPageBreak/>
              <w:t>«Старые песни о главном…», «Спасибо вам, бабушки, дедушки!»</w:t>
            </w:r>
          </w:p>
          <w:p w:rsidR="007C502C" w:rsidRPr="0050323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t xml:space="preserve"> ● Нахождение и разучивание пословиц и поговорок, игры бабушек</w:t>
            </w:r>
          </w:p>
        </w:tc>
        <w:tc>
          <w:tcPr>
            <w:tcW w:w="5322" w:type="dxa"/>
          </w:tcPr>
          <w:p w:rsidR="007C502C" w:rsidRPr="0050323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Семья,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благодарность, уважение, труд </w:t>
            </w:r>
            <w:r w:rsidRPr="00503236">
              <w:rPr>
                <w:rFonts w:ascii="Times New Roman" w:hAnsi="Times New Roman"/>
                <w:sz w:val="28"/>
                <w:szCs w:val="28"/>
              </w:rPr>
              <w:t xml:space="preserve"> Социальное</w:t>
            </w:r>
          </w:p>
        </w:tc>
      </w:tr>
      <w:tr w:rsidR="007C502C" w:rsidRPr="00236576" w:rsidTr="00BA31A3">
        <w:tc>
          <w:tcPr>
            <w:tcW w:w="2518" w:type="dxa"/>
            <w:vMerge/>
          </w:tcPr>
          <w:p w:rsidR="007C502C" w:rsidRPr="00236576" w:rsidRDefault="007C502C" w:rsidP="00BA31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02C" w:rsidRPr="00503236" w:rsidRDefault="007C502C" w:rsidP="00BA3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t>5 октября. День учителя</w:t>
            </w:r>
          </w:p>
        </w:tc>
        <w:tc>
          <w:tcPr>
            <w:tcW w:w="3544" w:type="dxa"/>
          </w:tcPr>
          <w:p w:rsidR="007C502C" w:rsidRPr="0050323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t>Праздник «В гостях у воспитателя» + беседы, стихи загадки про учителей и воспитателей</w:t>
            </w:r>
          </w:p>
        </w:tc>
        <w:tc>
          <w:tcPr>
            <w:tcW w:w="5322" w:type="dxa"/>
          </w:tcPr>
          <w:p w:rsidR="007C502C" w:rsidRPr="0050323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236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</w:tr>
      <w:tr w:rsidR="007C502C" w:rsidRPr="00236576" w:rsidTr="00BA31A3">
        <w:tc>
          <w:tcPr>
            <w:tcW w:w="2518" w:type="dxa"/>
            <w:vMerge w:val="restart"/>
            <w:textDirection w:val="btLr"/>
            <w:vAlign w:val="center"/>
          </w:tcPr>
          <w:p w:rsidR="007C502C" w:rsidRPr="00236576" w:rsidRDefault="007C502C" w:rsidP="00BA3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7C502C" w:rsidRPr="00D9090D" w:rsidRDefault="007C502C" w:rsidP="00BA3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90D">
              <w:rPr>
                <w:rFonts w:ascii="Times New Roman" w:hAnsi="Times New Roman"/>
                <w:sz w:val="28"/>
                <w:szCs w:val="28"/>
              </w:rPr>
              <w:t>4 ноября. День народного единства</w:t>
            </w:r>
          </w:p>
        </w:tc>
        <w:tc>
          <w:tcPr>
            <w:tcW w:w="3544" w:type="dxa"/>
          </w:tcPr>
          <w:p w:rsidR="007C502C" w:rsidRPr="00DD3436" w:rsidRDefault="007C502C" w:rsidP="00BA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436">
              <w:rPr>
                <w:rFonts w:ascii="Times New Roman" w:hAnsi="Times New Roman"/>
                <w:sz w:val="28"/>
                <w:szCs w:val="28"/>
              </w:rPr>
              <w:t xml:space="preserve">● Праздник «Родина — не просто слово» </w:t>
            </w:r>
          </w:p>
          <w:p w:rsidR="007C502C" w:rsidRPr="00DD343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3436">
              <w:rPr>
                <w:rFonts w:ascii="Times New Roman" w:hAnsi="Times New Roman"/>
                <w:sz w:val="28"/>
                <w:szCs w:val="28"/>
              </w:rPr>
              <w:t xml:space="preserve">● Досуг «Народы. Костюмы» </w:t>
            </w:r>
          </w:p>
        </w:tc>
        <w:tc>
          <w:tcPr>
            <w:tcW w:w="5322" w:type="dxa"/>
          </w:tcPr>
          <w:p w:rsidR="007C502C" w:rsidRPr="00DD3436" w:rsidRDefault="007C502C" w:rsidP="00BA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436">
              <w:rPr>
                <w:rFonts w:ascii="Times New Roman" w:hAnsi="Times New Roman"/>
                <w:sz w:val="28"/>
                <w:szCs w:val="28"/>
              </w:rPr>
              <w:t xml:space="preserve"> Патриотическое, </w:t>
            </w:r>
            <w:proofErr w:type="spellStart"/>
            <w:r w:rsidRPr="00DD3436">
              <w:rPr>
                <w:rFonts w:ascii="Times New Roman" w:hAnsi="Times New Roman"/>
                <w:sz w:val="28"/>
                <w:szCs w:val="28"/>
              </w:rPr>
              <w:t>этикоэстетическое</w:t>
            </w:r>
            <w:proofErr w:type="spellEnd"/>
            <w:r w:rsidRPr="00DD3436">
              <w:rPr>
                <w:rFonts w:ascii="Times New Roman" w:hAnsi="Times New Roman"/>
                <w:sz w:val="28"/>
                <w:szCs w:val="28"/>
              </w:rPr>
              <w:t xml:space="preserve">, трудовое, </w:t>
            </w:r>
          </w:p>
          <w:p w:rsidR="007C502C" w:rsidRPr="00DD343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3436">
              <w:rPr>
                <w:rFonts w:ascii="Times New Roman" w:hAnsi="Times New Roman"/>
                <w:sz w:val="28"/>
                <w:szCs w:val="28"/>
              </w:rPr>
              <w:t>Родина, единство</w:t>
            </w:r>
          </w:p>
        </w:tc>
      </w:tr>
      <w:tr w:rsidR="007C502C" w:rsidRPr="00236576" w:rsidTr="00BA31A3">
        <w:tc>
          <w:tcPr>
            <w:tcW w:w="2518" w:type="dxa"/>
            <w:vMerge/>
          </w:tcPr>
          <w:p w:rsidR="007C502C" w:rsidRPr="00236576" w:rsidRDefault="007C502C" w:rsidP="00BA31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02C" w:rsidRPr="00D9090D" w:rsidRDefault="007C502C" w:rsidP="00BA3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90D">
              <w:rPr>
                <w:rFonts w:ascii="Times New Roman" w:hAnsi="Times New Roman"/>
                <w:sz w:val="28"/>
                <w:szCs w:val="28"/>
              </w:rPr>
              <w:t>28 ноября. День матери в России</w:t>
            </w:r>
          </w:p>
        </w:tc>
        <w:tc>
          <w:tcPr>
            <w:tcW w:w="3544" w:type="dxa"/>
          </w:tcPr>
          <w:p w:rsidR="007C502C" w:rsidRPr="00AB327B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327B">
              <w:rPr>
                <w:rFonts w:ascii="Times New Roman" w:hAnsi="Times New Roman"/>
                <w:sz w:val="28"/>
                <w:szCs w:val="28"/>
              </w:rPr>
              <w:t xml:space="preserve">● Праздничные мероприятия во всех группах детского сада, </w:t>
            </w:r>
            <w:proofErr w:type="gramStart"/>
            <w:r w:rsidRPr="00AB327B">
              <w:rPr>
                <w:rFonts w:ascii="Times New Roman" w:hAnsi="Times New Roman"/>
                <w:sz w:val="28"/>
                <w:szCs w:val="28"/>
              </w:rPr>
              <w:t>песни про маму</w:t>
            </w:r>
            <w:proofErr w:type="gramEnd"/>
            <w:r w:rsidRPr="00AB327B">
              <w:rPr>
                <w:rFonts w:ascii="Times New Roman" w:hAnsi="Times New Roman"/>
                <w:sz w:val="28"/>
                <w:szCs w:val="28"/>
              </w:rPr>
              <w:t>, совместные подвижные игры с мамами, детские сюжетно-ролевые игры «Мама дома», «Пеленаем братика/сестренку», беседа «Мамы разные нужны, мамы разные важны»</w:t>
            </w:r>
          </w:p>
        </w:tc>
        <w:tc>
          <w:tcPr>
            <w:tcW w:w="5322" w:type="dxa"/>
          </w:tcPr>
          <w:p w:rsidR="007C502C" w:rsidRPr="00AB327B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327B">
              <w:rPr>
                <w:rFonts w:ascii="Times New Roman" w:hAnsi="Times New Roman"/>
                <w:sz w:val="28"/>
                <w:szCs w:val="28"/>
              </w:rPr>
              <w:t>Познавательное, семейное, патриотическое, социальное</w:t>
            </w:r>
          </w:p>
        </w:tc>
      </w:tr>
      <w:tr w:rsidR="007C502C" w:rsidRPr="00236576" w:rsidTr="00BA31A3">
        <w:tc>
          <w:tcPr>
            <w:tcW w:w="2518" w:type="dxa"/>
            <w:vMerge w:val="restart"/>
            <w:textDirection w:val="btLr"/>
            <w:vAlign w:val="center"/>
          </w:tcPr>
          <w:p w:rsidR="007C502C" w:rsidRPr="00236576" w:rsidRDefault="007C502C" w:rsidP="00BA3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7C502C" w:rsidRPr="00E35DD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5DD6">
              <w:rPr>
                <w:rFonts w:ascii="Times New Roman" w:hAnsi="Times New Roman"/>
                <w:sz w:val="28"/>
                <w:szCs w:val="28"/>
              </w:rPr>
              <w:t>3 декабря. День неизвестного солдата</w:t>
            </w:r>
          </w:p>
        </w:tc>
        <w:tc>
          <w:tcPr>
            <w:tcW w:w="3544" w:type="dxa"/>
          </w:tcPr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еседы и пр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осмотр материалов  о памятниках</w:t>
            </w:r>
          </w:p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и </w:t>
            </w:r>
            <w:proofErr w:type="gramStart"/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мемориалах</w:t>
            </w:r>
            <w:proofErr w:type="gramEnd"/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неизвестному солдату</w:t>
            </w:r>
          </w:p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●  Проект «книга памяти» ●  Совместное рисование плаката  «Памяти неизвестного солдата»</w:t>
            </w:r>
          </w:p>
          <w:p w:rsidR="007C502C" w:rsidRPr="00593EE3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●  Спортивно-игровые мероприятия  на смелость, силу, крепость духа</w:t>
            </w:r>
          </w:p>
        </w:tc>
        <w:tc>
          <w:tcPr>
            <w:tcW w:w="5322" w:type="dxa"/>
          </w:tcPr>
          <w:p w:rsidR="007C502C" w:rsidRPr="00593EE3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Патриотическое, познавательное, физическое  и оздоровительно</w:t>
            </w:r>
          </w:p>
        </w:tc>
      </w:tr>
      <w:tr w:rsidR="007C502C" w:rsidRPr="00236576" w:rsidTr="00BA31A3">
        <w:tc>
          <w:tcPr>
            <w:tcW w:w="2518" w:type="dxa"/>
            <w:vMerge/>
          </w:tcPr>
          <w:p w:rsidR="007C502C" w:rsidRPr="00236576" w:rsidRDefault="007C502C" w:rsidP="00BA31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02C" w:rsidRPr="00E35DD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5DD6">
              <w:rPr>
                <w:rFonts w:ascii="Times New Roman" w:hAnsi="Times New Roman"/>
                <w:sz w:val="28"/>
                <w:szCs w:val="28"/>
              </w:rPr>
              <w:t>12 декабря. День Конституции Российской Федерации Всероссийская акция «Мы — граждане России!»</w:t>
            </w:r>
          </w:p>
        </w:tc>
        <w:tc>
          <w:tcPr>
            <w:tcW w:w="3544" w:type="dxa"/>
          </w:tcPr>
          <w:p w:rsidR="007C502C" w:rsidRDefault="007C502C" w:rsidP="007C50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 Тематические беседы об основном законе России, государственных символах ●  Проекты «Главная книга страны»,  «Мы граждане России»</w:t>
            </w:r>
          </w:p>
          <w:p w:rsidR="007C502C" w:rsidRPr="00593EE3" w:rsidRDefault="007C502C" w:rsidP="007C50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  Творческий коллаж в группах  «Моя Россия» (недельный проект</w:t>
            </w:r>
            <w:proofErr w:type="gramEnd"/>
          </w:p>
        </w:tc>
        <w:tc>
          <w:tcPr>
            <w:tcW w:w="5322" w:type="dxa"/>
          </w:tcPr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Патриотическое, познавательное, </w:t>
            </w:r>
          </w:p>
          <w:p w:rsidR="007C502C" w:rsidRPr="0023657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социальное</w:t>
            </w:r>
          </w:p>
        </w:tc>
      </w:tr>
      <w:tr w:rsidR="007C502C" w:rsidRPr="00236576" w:rsidTr="00BA31A3">
        <w:tc>
          <w:tcPr>
            <w:tcW w:w="2518" w:type="dxa"/>
            <w:vMerge/>
          </w:tcPr>
          <w:p w:rsidR="007C502C" w:rsidRPr="00236576" w:rsidRDefault="007C502C" w:rsidP="00BA31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02C" w:rsidRPr="00E35DD6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35D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 декабря Новый год</w:t>
            </w:r>
          </w:p>
        </w:tc>
        <w:tc>
          <w:tcPr>
            <w:tcW w:w="3544" w:type="dxa"/>
          </w:tcPr>
          <w:p w:rsidR="007C502C" w:rsidRPr="007C502C" w:rsidRDefault="007C502C" w:rsidP="007C50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● </w:t>
            </w:r>
            <w:r w:rsidRPr="007C50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Изготовление поделок</w:t>
            </w:r>
          </w:p>
          <w:p w:rsidR="007C502C" w:rsidRPr="007C502C" w:rsidRDefault="007C502C" w:rsidP="007C50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● </w:t>
            </w:r>
            <w:r w:rsidRPr="007C50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Просмотр мультфильмов</w:t>
            </w:r>
          </w:p>
          <w:p w:rsidR="007C502C" w:rsidRPr="007C502C" w:rsidRDefault="007C502C" w:rsidP="007C50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● </w:t>
            </w:r>
            <w:r w:rsidRPr="007C50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Новогоднее </w:t>
            </w:r>
            <w:r w:rsidR="003009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</w:t>
            </w:r>
            <w:r w:rsidRPr="007C50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ставление</w:t>
            </w:r>
            <w:r w:rsidR="003009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7C502C" w:rsidRPr="007C502C" w:rsidRDefault="007C502C" w:rsidP="007C50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● </w:t>
            </w:r>
            <w:r w:rsidRPr="007C50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Чтение книг и стихов</w:t>
            </w:r>
          </w:p>
          <w:p w:rsidR="007C502C" w:rsidRPr="007C502C" w:rsidRDefault="007C502C" w:rsidP="007C50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●  </w:t>
            </w:r>
            <w:r w:rsidRPr="007C50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Загадывание загадок</w:t>
            </w:r>
          </w:p>
        </w:tc>
        <w:tc>
          <w:tcPr>
            <w:tcW w:w="5322" w:type="dxa"/>
          </w:tcPr>
          <w:p w:rsidR="007C502C" w:rsidRPr="00C475D3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Познавательное,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социальное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трудовое</w:t>
            </w:r>
          </w:p>
        </w:tc>
      </w:tr>
      <w:tr w:rsidR="007C502C" w:rsidRPr="00236576" w:rsidTr="00BA31A3">
        <w:tc>
          <w:tcPr>
            <w:tcW w:w="2518" w:type="dxa"/>
          </w:tcPr>
          <w:p w:rsidR="007C502C" w:rsidRDefault="007C502C" w:rsidP="00BA3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C502C" w:rsidRPr="00236576" w:rsidRDefault="007C502C" w:rsidP="00BA3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7C502C" w:rsidRPr="008C21BB" w:rsidRDefault="00597527" w:rsidP="00BA31A3">
            <w:pPr>
              <w:spacing w:after="0" w:line="240" w:lineRule="auto"/>
              <w:rPr>
                <w:rFonts w:ascii="Arial Rounded MT Bold" w:hAnsi="Arial Rounded MT Bold"/>
                <w:bCs/>
                <w:color w:val="000000"/>
                <w:sz w:val="28"/>
                <w:szCs w:val="28"/>
              </w:rPr>
            </w:pPr>
            <w:r w:rsidRPr="000917E0">
              <w:rPr>
                <w:rFonts w:ascii="Times New Roman" w:hAnsi="Times New Roman"/>
                <w:sz w:val="28"/>
                <w:szCs w:val="28"/>
              </w:rPr>
              <w:t>15 января</w:t>
            </w:r>
            <w:r w:rsidRPr="008C21BB"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Pr="000917E0">
              <w:rPr>
                <w:rFonts w:ascii="Times New Roman" w:hAnsi="Times New Roman"/>
                <w:sz w:val="28"/>
                <w:szCs w:val="28"/>
              </w:rPr>
              <w:t>День зимующих птиц России</w:t>
            </w:r>
          </w:p>
        </w:tc>
        <w:tc>
          <w:tcPr>
            <w:tcW w:w="3544" w:type="dxa"/>
          </w:tcPr>
          <w:p w:rsidR="008C21BB" w:rsidRDefault="008C21BB" w:rsidP="007C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</w:t>
            </w:r>
            <w:r w:rsidRPr="008C21BB">
              <w:rPr>
                <w:rFonts w:ascii="Times New Roman" w:hAnsi="Times New Roman"/>
                <w:sz w:val="28"/>
                <w:szCs w:val="28"/>
              </w:rPr>
              <w:t xml:space="preserve">Общероссийская культурно-экологическая акция «Покормите птиц!» </w:t>
            </w:r>
            <w:r w:rsidRPr="008C21BB">
              <w:rPr>
                <w:rFonts w:ascii="Times New Roman" w:hAnsi="Times New Roman"/>
                <w:sz w:val="28"/>
                <w:szCs w:val="28"/>
              </w:rPr>
              <w:lastRenderedPageBreak/>
              <w:t>(изготовление и развешивание кормушек для птиц)</w:t>
            </w:r>
          </w:p>
          <w:p w:rsidR="008C21BB" w:rsidRDefault="008C21BB" w:rsidP="008C2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</w:t>
            </w:r>
            <w:r w:rsidRPr="008C21BB">
              <w:rPr>
                <w:rFonts w:ascii="Times New Roman" w:hAnsi="Times New Roman"/>
                <w:sz w:val="28"/>
                <w:szCs w:val="28"/>
              </w:rPr>
              <w:t>Просмотр презентации «Путешествие в з</w:t>
            </w:r>
            <w:r>
              <w:rPr>
                <w:rFonts w:ascii="Times New Roman" w:hAnsi="Times New Roman"/>
                <w:sz w:val="28"/>
                <w:szCs w:val="28"/>
              </w:rPr>
              <w:t>имний лес»,</w:t>
            </w:r>
          </w:p>
          <w:p w:rsidR="007C502C" w:rsidRPr="008C21BB" w:rsidRDefault="008C21BB" w:rsidP="008C2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2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</w:t>
            </w:r>
            <w:r w:rsidRPr="008C21BB">
              <w:rPr>
                <w:rFonts w:ascii="Times New Roman" w:hAnsi="Times New Roman"/>
                <w:sz w:val="28"/>
                <w:szCs w:val="28"/>
              </w:rPr>
              <w:t>Выста</w:t>
            </w:r>
            <w:r>
              <w:rPr>
                <w:rFonts w:ascii="Times New Roman" w:hAnsi="Times New Roman"/>
                <w:sz w:val="28"/>
                <w:szCs w:val="28"/>
              </w:rPr>
              <w:t>вка детского творчества «Птицы - наши друзья</w:t>
            </w:r>
            <w:r w:rsidRPr="008C21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22" w:type="dxa"/>
          </w:tcPr>
          <w:p w:rsidR="007C502C" w:rsidRPr="007C502C" w:rsidRDefault="008C21BB" w:rsidP="007C50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Познавательное, трудовое, семейное.</w:t>
            </w:r>
          </w:p>
        </w:tc>
      </w:tr>
      <w:tr w:rsidR="007C502C" w:rsidRPr="00236576" w:rsidTr="00BA31A3">
        <w:tc>
          <w:tcPr>
            <w:tcW w:w="2518" w:type="dxa"/>
            <w:vMerge w:val="restart"/>
          </w:tcPr>
          <w:p w:rsidR="007C502C" w:rsidRDefault="007C502C" w:rsidP="00BA3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C502C" w:rsidRPr="00236576" w:rsidRDefault="007C502C" w:rsidP="00BA3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7C502C" w:rsidRPr="00FB0E30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0E30">
              <w:rPr>
                <w:rFonts w:ascii="Times New Roman" w:hAnsi="Times New Roman"/>
                <w:sz w:val="28"/>
                <w:szCs w:val="28"/>
              </w:rPr>
              <w:t>8 февраля. День российской науки</w:t>
            </w:r>
          </w:p>
        </w:tc>
        <w:tc>
          <w:tcPr>
            <w:tcW w:w="3544" w:type="dxa"/>
          </w:tcPr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  Тематическая неделя «Хочу все знать»</w:t>
            </w:r>
          </w:p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●  Проведение опытов с водой, солью, пищевой содой, с пищевыми красителями, мыльными пузырями, с воздухом </w:t>
            </w:r>
          </w:p>
          <w:p w:rsidR="007C502C" w:rsidRPr="00C475D3" w:rsidRDefault="003009A6" w:rsidP="003009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●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C502C"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презентации «Новости российской науки»</w:t>
            </w:r>
          </w:p>
        </w:tc>
        <w:tc>
          <w:tcPr>
            <w:tcW w:w="5322" w:type="dxa"/>
          </w:tcPr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3E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Патриотическое, познавательное, </w:t>
            </w:r>
          </w:p>
          <w:p w:rsidR="007C502C" w:rsidRPr="00236576" w:rsidRDefault="007C502C" w:rsidP="00BA31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502C" w:rsidRPr="00236576" w:rsidTr="00BA31A3">
        <w:tc>
          <w:tcPr>
            <w:tcW w:w="2518" w:type="dxa"/>
            <w:vMerge/>
          </w:tcPr>
          <w:p w:rsidR="007C502C" w:rsidRPr="00236576" w:rsidRDefault="007C502C" w:rsidP="00BA3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02C" w:rsidRPr="00FB0E30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0E30">
              <w:rPr>
                <w:rFonts w:ascii="Times New Roman" w:hAnsi="Times New Roman"/>
                <w:sz w:val="28"/>
                <w:szCs w:val="28"/>
              </w:rPr>
              <w:t>23 февраля. День защитника Отечества</w:t>
            </w:r>
          </w:p>
        </w:tc>
        <w:tc>
          <w:tcPr>
            <w:tcW w:w="3544" w:type="dxa"/>
          </w:tcPr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  Беседа «Военные профессии»</w:t>
            </w:r>
          </w:p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  Конкурс «Санитары»</w:t>
            </w:r>
          </w:p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●  Игры «Танкисты», «Пограничники и нарушители», «Ловкие и смелые моряки»</w:t>
            </w:r>
          </w:p>
          <w:p w:rsidR="007C502C" w:rsidRPr="00C475D3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●  Праздник. Спортивный </w:t>
            </w: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досуг  с родителями «Мой папа</w:t>
            </w:r>
          </w:p>
        </w:tc>
        <w:tc>
          <w:tcPr>
            <w:tcW w:w="5322" w:type="dxa"/>
          </w:tcPr>
          <w:p w:rsidR="007C502C" w:rsidRPr="00C475D3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Патриотическое</w:t>
            </w:r>
            <w:proofErr w:type="gramEnd"/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социальное, познавательное, </w:t>
            </w:r>
            <w:proofErr w:type="spellStart"/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этикоэстетическое</w:t>
            </w:r>
            <w:proofErr w:type="spellEnd"/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физическое и оздоровительное, семья</w:t>
            </w:r>
          </w:p>
        </w:tc>
      </w:tr>
      <w:tr w:rsidR="007C502C" w:rsidRPr="00236576" w:rsidTr="00BA31A3">
        <w:tc>
          <w:tcPr>
            <w:tcW w:w="2518" w:type="dxa"/>
            <w:vMerge w:val="restart"/>
          </w:tcPr>
          <w:p w:rsidR="007C502C" w:rsidRDefault="007C502C" w:rsidP="00BA3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C502C" w:rsidRPr="00236576" w:rsidRDefault="007C502C" w:rsidP="00BA3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7C502C" w:rsidRPr="00AB327B" w:rsidRDefault="007C502C" w:rsidP="00BA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27B">
              <w:rPr>
                <w:rFonts w:ascii="Times New Roman" w:hAnsi="Times New Roman"/>
                <w:sz w:val="28"/>
                <w:szCs w:val="28"/>
              </w:rPr>
              <w:t>8 марта. Международный женский день</w:t>
            </w:r>
          </w:p>
        </w:tc>
        <w:tc>
          <w:tcPr>
            <w:tcW w:w="3544" w:type="dxa"/>
          </w:tcPr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Изготовление подарков  «Цветы для мамы»</w:t>
            </w:r>
          </w:p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●  Утренник «Праздник мам»</w:t>
            </w:r>
          </w:p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●  Конкурсная программа  «А, ну-ка, девочки!» </w:t>
            </w:r>
          </w:p>
          <w:p w:rsidR="007C502C" w:rsidRPr="00C475D3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  Праздник «Старые песни о главном»</w:t>
            </w:r>
          </w:p>
        </w:tc>
        <w:tc>
          <w:tcPr>
            <w:tcW w:w="5322" w:type="dxa"/>
          </w:tcPr>
          <w:p w:rsidR="007C502C" w:rsidRPr="00C475D3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Патриотическое,  социальное, познавательное, этико-эстетическое</w:t>
            </w:r>
          </w:p>
        </w:tc>
      </w:tr>
      <w:tr w:rsidR="007C502C" w:rsidRPr="00236576" w:rsidTr="00BA31A3">
        <w:tc>
          <w:tcPr>
            <w:tcW w:w="2518" w:type="dxa"/>
            <w:vMerge/>
          </w:tcPr>
          <w:p w:rsidR="007C502C" w:rsidRPr="00236576" w:rsidRDefault="007C502C" w:rsidP="00BA3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02C" w:rsidRPr="00AB327B" w:rsidRDefault="007C502C" w:rsidP="00BA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27B">
              <w:rPr>
                <w:rFonts w:ascii="Times New Roman" w:hAnsi="Times New Roman"/>
                <w:sz w:val="28"/>
                <w:szCs w:val="28"/>
              </w:rPr>
              <w:t>31 марта. 140 лет со дня рождения К. И. Чуковского</w:t>
            </w:r>
          </w:p>
        </w:tc>
        <w:tc>
          <w:tcPr>
            <w:tcW w:w="3544" w:type="dxa"/>
          </w:tcPr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</w:t>
            </w:r>
            <w:r w:rsidRPr="00C47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Чтение произведений К. И. Чуковского, рассматривание иллюстраций </w:t>
            </w:r>
          </w:p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●  Проект «Знакомство с творчеством  К. И. Чуковского» </w:t>
            </w:r>
          </w:p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  Викторина «Путешествие по сказкам  К. И. Чуковского»</w:t>
            </w:r>
          </w:p>
          <w:p w:rsidR="007C502C" w:rsidRPr="00C475D3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●  Рисование на тему «Комар — герой</w:t>
            </w:r>
          </w:p>
        </w:tc>
        <w:tc>
          <w:tcPr>
            <w:tcW w:w="5322" w:type="dxa"/>
          </w:tcPr>
          <w:p w:rsidR="007C502C" w:rsidRPr="00C475D3" w:rsidRDefault="007C502C" w:rsidP="007C50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75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Патриотическое, речевое, социальное, познавательное</w:t>
            </w:r>
          </w:p>
        </w:tc>
      </w:tr>
      <w:tr w:rsidR="007C502C" w:rsidRPr="00236576" w:rsidTr="00BA31A3">
        <w:tc>
          <w:tcPr>
            <w:tcW w:w="2518" w:type="dxa"/>
            <w:vMerge w:val="restart"/>
          </w:tcPr>
          <w:p w:rsidR="007C502C" w:rsidRDefault="007C502C" w:rsidP="00BA3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C502C" w:rsidRPr="00236576" w:rsidRDefault="007C502C" w:rsidP="00BA3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7C502C" w:rsidRPr="00AB327B" w:rsidRDefault="007C502C" w:rsidP="00BA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27B">
              <w:rPr>
                <w:rFonts w:ascii="Times New Roman" w:hAnsi="Times New Roman"/>
                <w:sz w:val="28"/>
                <w:szCs w:val="28"/>
              </w:rPr>
              <w:t>12 апреля. Всемирный день авиации и космонавтики</w:t>
            </w:r>
          </w:p>
        </w:tc>
        <w:tc>
          <w:tcPr>
            <w:tcW w:w="3544" w:type="dxa"/>
          </w:tcPr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●  Досуг «Космонавты» Организация выставки по теме </w:t>
            </w:r>
          </w:p>
          <w:p w:rsidR="007C502C" w:rsidRDefault="007C502C" w:rsidP="00BA3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●  Просмотр видеофильма (о космосе, космических </w:t>
            </w:r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явлениях</w:t>
            </w:r>
            <w:proofErr w:type="gramEnd"/>
          </w:p>
          <w:p w:rsidR="007C502C" w:rsidRPr="00285F76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  Конструирование ракет</w:t>
            </w:r>
          </w:p>
        </w:tc>
        <w:tc>
          <w:tcPr>
            <w:tcW w:w="5322" w:type="dxa"/>
          </w:tcPr>
          <w:p w:rsidR="007C502C" w:rsidRPr="00285F76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Познавательное, трудовое, этико-эстетическое</w:t>
            </w:r>
          </w:p>
        </w:tc>
      </w:tr>
      <w:tr w:rsidR="007C502C" w:rsidRPr="00236576" w:rsidTr="00BA31A3">
        <w:tc>
          <w:tcPr>
            <w:tcW w:w="2518" w:type="dxa"/>
            <w:vMerge/>
          </w:tcPr>
          <w:p w:rsidR="007C502C" w:rsidRPr="00236576" w:rsidRDefault="007C502C" w:rsidP="00BA31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02C" w:rsidRPr="00AB327B" w:rsidRDefault="007C502C" w:rsidP="00BA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27B">
              <w:rPr>
                <w:rFonts w:ascii="Times New Roman" w:hAnsi="Times New Roman"/>
                <w:sz w:val="28"/>
                <w:szCs w:val="28"/>
              </w:rPr>
              <w:t>22 апреля. Всемирный день Земли</w:t>
            </w:r>
          </w:p>
        </w:tc>
        <w:tc>
          <w:tcPr>
            <w:tcW w:w="3544" w:type="dxa"/>
          </w:tcPr>
          <w:p w:rsidR="007C502C" w:rsidRPr="00285F76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</w:t>
            </w:r>
            <w:r w:rsidRPr="00285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Беседы с детьми об экологических проблемах на Земле, мероприятие «Сбор батареек», театрализованное представление «Давайте сохраним…</w:t>
            </w:r>
          </w:p>
        </w:tc>
        <w:tc>
          <w:tcPr>
            <w:tcW w:w="5322" w:type="dxa"/>
          </w:tcPr>
          <w:p w:rsidR="007C502C" w:rsidRPr="00285F76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Познавательное, экологическое.</w:t>
            </w:r>
          </w:p>
        </w:tc>
      </w:tr>
      <w:tr w:rsidR="007C502C" w:rsidRPr="00236576" w:rsidTr="00BA31A3">
        <w:tc>
          <w:tcPr>
            <w:tcW w:w="2518" w:type="dxa"/>
            <w:vMerge w:val="restart"/>
            <w:textDirection w:val="btLr"/>
            <w:vAlign w:val="center"/>
          </w:tcPr>
          <w:p w:rsidR="007C502C" w:rsidRPr="00236576" w:rsidRDefault="007C502C" w:rsidP="00BA3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7C502C" w:rsidRPr="00AB327B" w:rsidRDefault="007C502C" w:rsidP="00BA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27B">
              <w:rPr>
                <w:rFonts w:ascii="Times New Roman" w:hAnsi="Times New Roman"/>
                <w:sz w:val="28"/>
                <w:szCs w:val="28"/>
              </w:rPr>
              <w:t>1 мая Праздник весны и труда</w:t>
            </w:r>
          </w:p>
        </w:tc>
        <w:tc>
          <w:tcPr>
            <w:tcW w:w="3544" w:type="dxa"/>
          </w:tcPr>
          <w:p w:rsidR="007C502C" w:rsidRDefault="007C502C" w:rsidP="00BA3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85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●  </w:t>
            </w:r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Слушание и исполнение песен о весне  и труде, слушание музыки о весне </w:t>
            </w:r>
          </w:p>
          <w:p w:rsidR="007C502C" w:rsidRPr="0023657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  Знакомство с пословицами  и поговорками о труде</w:t>
            </w:r>
          </w:p>
        </w:tc>
        <w:tc>
          <w:tcPr>
            <w:tcW w:w="5322" w:type="dxa"/>
          </w:tcPr>
          <w:p w:rsidR="007C502C" w:rsidRPr="00285F76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Трудовое, познавательное, этико-эстетическое, социальное</w:t>
            </w:r>
          </w:p>
        </w:tc>
      </w:tr>
      <w:tr w:rsidR="007C502C" w:rsidRPr="00236576" w:rsidTr="00BA31A3">
        <w:tc>
          <w:tcPr>
            <w:tcW w:w="2518" w:type="dxa"/>
            <w:vMerge/>
          </w:tcPr>
          <w:p w:rsidR="007C502C" w:rsidRPr="00236576" w:rsidRDefault="007C502C" w:rsidP="00BA31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02C" w:rsidRPr="00AB327B" w:rsidRDefault="007C502C" w:rsidP="00BA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27B">
              <w:rPr>
                <w:rFonts w:ascii="Times New Roman" w:hAnsi="Times New Roman"/>
                <w:sz w:val="28"/>
                <w:szCs w:val="28"/>
              </w:rPr>
              <w:t>9 мая. День победы Международная акция «Георгиевская ленточка»</w:t>
            </w:r>
          </w:p>
        </w:tc>
        <w:tc>
          <w:tcPr>
            <w:tcW w:w="3544" w:type="dxa"/>
          </w:tcPr>
          <w:p w:rsidR="007C502C" w:rsidRDefault="007C502C" w:rsidP="007C50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  Оформление в группах уголков  по патриотическому воспитанию: «Защитники Отечества с Древней Руси  до наших дней», «Слава героям землякам»</w:t>
            </w:r>
          </w:p>
          <w:p w:rsidR="007C502C" w:rsidRDefault="007C502C" w:rsidP="007C50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●  Проекты «Музей военного костюма», «Повяжи, если помнишь», «Вспомним героев своих» ●  Оформление выставки </w:t>
            </w:r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детского изобр</w:t>
            </w:r>
            <w:r w:rsidR="00091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азительного творчества  </w:t>
            </w:r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«Спасибо  за мир!»</w:t>
            </w:r>
          </w:p>
          <w:p w:rsidR="007C502C" w:rsidRPr="00236576" w:rsidRDefault="007C502C" w:rsidP="00BA31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●  Проведение акции совместно  с родителями «Наши ветераны» (подбор материала и составление альбомов родителями совместно с воспитанниками о родственниках, соседях, знакомых воевавших в годы ВОВ</w:t>
            </w:r>
            <w:r w:rsidRPr="00285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22" w:type="dxa"/>
          </w:tcPr>
          <w:p w:rsidR="007C502C" w:rsidRPr="00285F76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Познавательное</w:t>
            </w:r>
            <w:proofErr w:type="gramEnd"/>
            <w:r w:rsidRPr="0028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патриотическое, социальное, семья</w:t>
            </w:r>
          </w:p>
        </w:tc>
      </w:tr>
      <w:tr w:rsidR="007C502C" w:rsidRPr="00236576" w:rsidTr="00BA31A3">
        <w:tc>
          <w:tcPr>
            <w:tcW w:w="2518" w:type="dxa"/>
            <w:vMerge/>
          </w:tcPr>
          <w:p w:rsidR="007C502C" w:rsidRPr="00236576" w:rsidRDefault="007C502C" w:rsidP="00BA31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02C" w:rsidRPr="00AB327B" w:rsidRDefault="007C502C" w:rsidP="00BA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27B">
              <w:rPr>
                <w:rFonts w:ascii="Times New Roman" w:hAnsi="Times New Roman"/>
                <w:sz w:val="28"/>
                <w:szCs w:val="28"/>
              </w:rPr>
              <w:t>15 мая. Международный день семьи</w:t>
            </w:r>
          </w:p>
        </w:tc>
        <w:tc>
          <w:tcPr>
            <w:tcW w:w="3544" w:type="dxa"/>
          </w:tcPr>
          <w:p w:rsidR="007C502C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65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●  Выставка семейных фотографий. Ситуативные разговоры и беседы  по теме праздника </w:t>
            </w:r>
          </w:p>
          <w:p w:rsidR="007C502C" w:rsidRPr="00436580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65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  Досуги в группах совместно с родителями «Моя семья</w:t>
            </w:r>
          </w:p>
        </w:tc>
        <w:tc>
          <w:tcPr>
            <w:tcW w:w="5322" w:type="dxa"/>
          </w:tcPr>
          <w:p w:rsidR="007C502C" w:rsidRPr="00436580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365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Познавательное</w:t>
            </w:r>
            <w:proofErr w:type="gramEnd"/>
            <w:r w:rsidRPr="004365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патриотическое, </w:t>
            </w:r>
            <w:proofErr w:type="spellStart"/>
            <w:r w:rsidRPr="004365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этикоэстетическое</w:t>
            </w:r>
            <w:proofErr w:type="spellEnd"/>
            <w:r w:rsidRPr="004365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социальное, семья</w:t>
            </w:r>
          </w:p>
        </w:tc>
      </w:tr>
      <w:tr w:rsidR="007C502C" w:rsidRPr="00236576" w:rsidTr="00BA31A3">
        <w:tc>
          <w:tcPr>
            <w:tcW w:w="2518" w:type="dxa"/>
          </w:tcPr>
          <w:p w:rsidR="007C502C" w:rsidRDefault="007C502C" w:rsidP="00BA3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C502C" w:rsidRPr="00236576" w:rsidRDefault="007C502C" w:rsidP="00BA3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7C502C" w:rsidRPr="00AB327B" w:rsidRDefault="007C502C" w:rsidP="00BA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27B">
              <w:rPr>
                <w:rFonts w:ascii="Times New Roman" w:hAnsi="Times New Roman"/>
                <w:sz w:val="28"/>
                <w:szCs w:val="28"/>
              </w:rPr>
              <w:t>1 июня День защиты детей</w:t>
            </w:r>
          </w:p>
        </w:tc>
        <w:tc>
          <w:tcPr>
            <w:tcW w:w="3544" w:type="dxa"/>
          </w:tcPr>
          <w:p w:rsidR="007C502C" w:rsidRDefault="007C502C" w:rsidP="007C50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65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●  Музыкально-спортивное мероприятие «Дети должны дружить»</w:t>
            </w:r>
          </w:p>
          <w:p w:rsidR="007C502C" w:rsidRPr="00436580" w:rsidRDefault="007C502C" w:rsidP="007C50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65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●  Праздничное мероприятие «Солнечное лето для детей планеты</w:t>
            </w:r>
          </w:p>
        </w:tc>
        <w:tc>
          <w:tcPr>
            <w:tcW w:w="5322" w:type="dxa"/>
          </w:tcPr>
          <w:p w:rsidR="007C502C" w:rsidRPr="00436580" w:rsidRDefault="007C502C" w:rsidP="00BA31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365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Патриотическое</w:t>
            </w:r>
            <w:proofErr w:type="gramEnd"/>
            <w:r w:rsidRPr="004365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социальное, семья</w:t>
            </w:r>
          </w:p>
        </w:tc>
      </w:tr>
    </w:tbl>
    <w:p w:rsidR="007C502C" w:rsidRDefault="007C502C" w:rsidP="007C502C">
      <w:pPr>
        <w:shd w:val="clear" w:color="auto" w:fill="FFFFFF"/>
        <w:spacing w:line="240" w:lineRule="auto"/>
        <w:ind w:right="3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br/>
      </w:r>
    </w:p>
    <w:p w:rsidR="007D7E7E" w:rsidRDefault="00DD3436" w:rsidP="00DD3436">
      <w:pPr>
        <w:shd w:val="clear" w:color="auto" w:fill="FFFFFF"/>
        <w:spacing w:line="240" w:lineRule="auto"/>
        <w:ind w:right="38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Приложение №2</w:t>
      </w:r>
    </w:p>
    <w:p w:rsidR="007D7E7E" w:rsidRPr="001A1262" w:rsidRDefault="007D7E7E" w:rsidP="001A1262">
      <w:pPr>
        <w:shd w:val="clear" w:color="auto" w:fill="FFFFFF"/>
        <w:spacing w:line="240" w:lineRule="auto"/>
        <w:ind w:right="380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7D7E7E" w:rsidRPr="001A1262" w:rsidRDefault="007D7E7E" w:rsidP="001A1262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1A1262">
        <w:rPr>
          <w:rFonts w:ascii="Times New Roman" w:hAnsi="Times New Roman"/>
          <w:b/>
          <w:bCs/>
          <w:color w:val="000000"/>
          <w:sz w:val="24"/>
          <w:szCs w:val="24"/>
        </w:rPr>
        <w:t>Диагностические материалы</w:t>
      </w:r>
    </w:p>
    <w:p w:rsidR="007D7E7E" w:rsidRPr="001A1262" w:rsidRDefault="007D7E7E" w:rsidP="001A1262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262">
        <w:rPr>
          <w:rFonts w:ascii="Times New Roman" w:hAnsi="Times New Roman"/>
          <w:color w:val="000000"/>
          <w:sz w:val="24"/>
          <w:szCs w:val="24"/>
        </w:rPr>
        <w:t>(с учетом учебно-методического пособия А.М. Щетининой</w:t>
      </w:r>
      <w:r w:rsidRPr="001A1262">
        <w:rPr>
          <w:rFonts w:ascii="Times New Roman" w:hAnsi="Times New Roman"/>
          <w:color w:val="000000"/>
          <w:sz w:val="24"/>
          <w:szCs w:val="24"/>
        </w:rPr>
        <w:br/>
        <w:t>Диагностика социального развития ребенка:</w:t>
      </w:r>
      <w:proofErr w:type="gramEnd"/>
      <w:r w:rsidRPr="001A1262">
        <w:rPr>
          <w:rFonts w:ascii="Times New Roman" w:hAnsi="Times New Roman"/>
          <w:color w:val="000000"/>
          <w:sz w:val="24"/>
          <w:szCs w:val="24"/>
        </w:rPr>
        <w:t xml:space="preserve"> Учебно-методическое пособие. -</w:t>
      </w:r>
      <w:r w:rsidRPr="001A1262">
        <w:rPr>
          <w:rFonts w:ascii="Times New Roman" w:hAnsi="Times New Roman"/>
          <w:color w:val="000000"/>
          <w:sz w:val="24"/>
          <w:szCs w:val="24"/>
        </w:rPr>
        <w:br/>
        <w:t xml:space="preserve">Великий Новгород: </w:t>
      </w:r>
      <w:proofErr w:type="spellStart"/>
      <w:proofErr w:type="gramStart"/>
      <w:r w:rsidRPr="001A1262">
        <w:rPr>
          <w:rFonts w:ascii="Times New Roman" w:hAnsi="Times New Roman"/>
          <w:color w:val="000000"/>
          <w:sz w:val="24"/>
          <w:szCs w:val="24"/>
        </w:rPr>
        <w:t>НовГУ</w:t>
      </w:r>
      <w:proofErr w:type="spellEnd"/>
      <w:r w:rsidRPr="001A1262">
        <w:rPr>
          <w:rFonts w:ascii="Times New Roman" w:hAnsi="Times New Roman"/>
          <w:color w:val="000000"/>
          <w:sz w:val="24"/>
          <w:szCs w:val="24"/>
        </w:rPr>
        <w:t xml:space="preserve"> им. Ярослава Мудрого, 2000)</w:t>
      </w:r>
      <w:proofErr w:type="gramEnd"/>
    </w:p>
    <w:p w:rsidR="007D7E7E" w:rsidRPr="001A1262" w:rsidRDefault="007D7E7E" w:rsidP="001A1262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1A126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</w:t>
      </w:r>
      <w:proofErr w:type="spellStart"/>
      <w:r w:rsidRPr="001A1262">
        <w:rPr>
          <w:rFonts w:ascii="Times New Roman" w:hAnsi="Times New Roman"/>
          <w:b/>
          <w:bCs/>
          <w:color w:val="000000"/>
          <w:sz w:val="24"/>
          <w:szCs w:val="24"/>
        </w:rPr>
        <w:t>сформированности</w:t>
      </w:r>
      <w:proofErr w:type="spellEnd"/>
      <w:r w:rsidRPr="001A1262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социальных форм поведения ребенка</w:t>
      </w:r>
      <w:r w:rsidRPr="001A1262">
        <w:rPr>
          <w:rFonts w:ascii="Times New Roman" w:hAnsi="Times New Roman"/>
          <w:b/>
          <w:bCs/>
          <w:color w:val="000000"/>
          <w:sz w:val="24"/>
          <w:szCs w:val="24"/>
        </w:rPr>
        <w:br/>
        <w:t>(по результатам наблюдения)</w:t>
      </w:r>
    </w:p>
    <w:p w:rsidR="007D7E7E" w:rsidRPr="001A1262" w:rsidRDefault="007D7E7E" w:rsidP="001A1262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262">
        <w:rPr>
          <w:rFonts w:ascii="Times New Roman" w:hAnsi="Times New Roman"/>
          <w:color w:val="000000"/>
          <w:sz w:val="24"/>
          <w:szCs w:val="24"/>
        </w:rPr>
        <w:t>Возраст        Группа________________________________________________</w:t>
      </w:r>
    </w:p>
    <w:p w:rsidR="007D7E7E" w:rsidRPr="001A1262" w:rsidRDefault="007D7E7E" w:rsidP="001A1262">
      <w:pPr>
        <w:shd w:val="clear" w:color="auto" w:fill="FFFFFF"/>
        <w:spacing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262">
        <w:rPr>
          <w:rFonts w:ascii="Times New Roman" w:hAnsi="Times New Roman"/>
          <w:color w:val="000000"/>
          <w:sz w:val="24"/>
          <w:szCs w:val="24"/>
        </w:rPr>
        <w:t>Фамилия, имя ребенка__________________________________________________________</w:t>
      </w:r>
    </w:p>
    <w:tbl>
      <w:tblPr>
        <w:tblW w:w="1446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93"/>
        <w:gridCol w:w="2031"/>
        <w:gridCol w:w="2552"/>
        <w:gridCol w:w="2693"/>
      </w:tblGrid>
      <w:tr w:rsidR="007D7E7E" w:rsidRPr="00FE2DD1" w:rsidTr="007B181A">
        <w:trPr>
          <w:trHeight w:val="648"/>
        </w:trPr>
        <w:tc>
          <w:tcPr>
            <w:tcW w:w="7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A1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Проявления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ind w:left="16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A1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Редко</w:t>
            </w:r>
          </w:p>
          <w:p w:rsidR="007D7E7E" w:rsidRPr="001A1262" w:rsidRDefault="007D7E7E" w:rsidP="001A1262">
            <w:pPr>
              <w:spacing w:after="0" w:line="240" w:lineRule="auto"/>
              <w:ind w:left="16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A1262">
              <w:rPr>
                <w:rFonts w:ascii="Times New Roman" w:hAnsi="Times New Roman"/>
                <w:color w:val="000000"/>
                <w:sz w:val="16"/>
              </w:rPr>
              <w:t>1 балл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A1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Чаще всего</w:t>
            </w:r>
          </w:p>
          <w:p w:rsidR="007D7E7E" w:rsidRPr="001A1262" w:rsidRDefault="007D7E7E" w:rsidP="001A126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A1262">
              <w:rPr>
                <w:rFonts w:ascii="Times New Roman" w:hAnsi="Times New Roman"/>
                <w:color w:val="000000"/>
                <w:sz w:val="16"/>
              </w:rPr>
              <w:t>2 балла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ind w:left="18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A1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Всегда</w:t>
            </w:r>
          </w:p>
          <w:p w:rsidR="007D7E7E" w:rsidRPr="001A1262" w:rsidRDefault="007D7E7E" w:rsidP="001A1262">
            <w:pPr>
              <w:spacing w:after="0" w:line="240" w:lineRule="auto"/>
              <w:ind w:left="18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A1262">
              <w:rPr>
                <w:rFonts w:ascii="Times New Roman" w:hAnsi="Times New Roman"/>
                <w:color w:val="000000"/>
                <w:sz w:val="16"/>
              </w:rPr>
              <w:t>5 баллов</w:t>
            </w:r>
          </w:p>
        </w:tc>
      </w:tr>
      <w:tr w:rsidR="007D7E7E" w:rsidRPr="00FE2DD1" w:rsidTr="007B181A">
        <w:trPr>
          <w:trHeight w:val="648"/>
        </w:trPr>
        <w:tc>
          <w:tcPr>
            <w:tcW w:w="7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A1262">
              <w:rPr>
                <w:rFonts w:ascii="Times New Roman" w:hAnsi="Times New Roman"/>
                <w:color w:val="000000"/>
                <w:sz w:val="24"/>
                <w:szCs w:val="24"/>
              </w:rPr>
              <w:t> Умеет дружно, без конфликтов играть с другими детьми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E7E" w:rsidRPr="00FE2DD1" w:rsidTr="007B181A">
        <w:trPr>
          <w:trHeight w:val="910"/>
        </w:trPr>
        <w:tc>
          <w:tcPr>
            <w:tcW w:w="7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A1262">
              <w:rPr>
                <w:rFonts w:ascii="Times New Roman" w:hAnsi="Times New Roman"/>
                <w:color w:val="000000"/>
                <w:sz w:val="24"/>
                <w:szCs w:val="24"/>
              </w:rPr>
              <w:t>Сочувствует другому, когда кто-нибудь огорчен, пытается помочь ему, утешить, пожалеть.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E7E" w:rsidRPr="00FE2DD1" w:rsidTr="007B181A">
        <w:trPr>
          <w:trHeight w:val="568"/>
        </w:trPr>
        <w:tc>
          <w:tcPr>
            <w:tcW w:w="7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1A1262">
              <w:rPr>
                <w:rFonts w:ascii="Times New Roman" w:hAnsi="Times New Roman"/>
                <w:color w:val="000000"/>
                <w:sz w:val="24"/>
                <w:szCs w:val="24"/>
              </w:rPr>
              <w:t>Доброжелателен</w:t>
            </w:r>
            <w:proofErr w:type="gramEnd"/>
            <w:r w:rsidRPr="001A1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отношению к другим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E7E" w:rsidRPr="00FE2DD1" w:rsidTr="007B181A">
        <w:trPr>
          <w:trHeight w:val="562"/>
        </w:trPr>
        <w:tc>
          <w:tcPr>
            <w:tcW w:w="7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A1262">
              <w:rPr>
                <w:rFonts w:ascii="Times New Roman" w:hAnsi="Times New Roman"/>
                <w:color w:val="000000"/>
                <w:sz w:val="24"/>
                <w:szCs w:val="24"/>
              </w:rPr>
              <w:t>Пытается разрешить конфликты самостоятельно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E7E" w:rsidRPr="00FE2DD1" w:rsidTr="007B181A">
        <w:trPr>
          <w:trHeight w:val="532"/>
        </w:trPr>
        <w:tc>
          <w:tcPr>
            <w:tcW w:w="7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A1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Оказывает помощь </w:t>
            </w:r>
            <w:proofErr w:type="gramStart"/>
            <w:r w:rsidRPr="001A1262">
              <w:rPr>
                <w:rFonts w:ascii="Times New Roman" w:hAnsi="Times New Roman"/>
                <w:color w:val="000000"/>
                <w:sz w:val="24"/>
                <w:szCs w:val="24"/>
              </w:rPr>
              <w:t>другому</w:t>
            </w:r>
            <w:proofErr w:type="gramEnd"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E7E" w:rsidRPr="00FE2DD1" w:rsidTr="007B181A">
        <w:trPr>
          <w:trHeight w:val="642"/>
        </w:trPr>
        <w:tc>
          <w:tcPr>
            <w:tcW w:w="7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A1262">
              <w:rPr>
                <w:rFonts w:ascii="Times New Roman" w:hAnsi="Times New Roman"/>
                <w:color w:val="000000"/>
                <w:sz w:val="24"/>
                <w:szCs w:val="24"/>
              </w:rPr>
              <w:t>Согласовывает свои действия с действиями других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E7E" w:rsidRPr="00FE2DD1" w:rsidTr="007B181A">
        <w:trPr>
          <w:trHeight w:val="566"/>
        </w:trPr>
        <w:tc>
          <w:tcPr>
            <w:tcW w:w="7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A12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Сдерживает свои негативные проявления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E7E" w:rsidRPr="00FE2DD1" w:rsidTr="007B181A">
        <w:trPr>
          <w:trHeight w:val="650"/>
        </w:trPr>
        <w:tc>
          <w:tcPr>
            <w:tcW w:w="7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A1262">
              <w:rPr>
                <w:rFonts w:ascii="Times New Roman" w:hAnsi="Times New Roman"/>
                <w:color w:val="000000"/>
                <w:sz w:val="24"/>
                <w:szCs w:val="24"/>
              </w:rPr>
              <w:t>Подчиняет свои интересы интересам других детей.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E7E" w:rsidRPr="00FE2DD1" w:rsidTr="007B181A">
        <w:trPr>
          <w:trHeight w:val="724"/>
        </w:trPr>
        <w:tc>
          <w:tcPr>
            <w:tcW w:w="7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A1262">
              <w:rPr>
                <w:rFonts w:ascii="Times New Roman" w:hAnsi="Times New Roman"/>
                <w:color w:val="000000"/>
                <w:sz w:val="24"/>
                <w:szCs w:val="24"/>
              </w:rPr>
              <w:t>Принимает социальные нормы и правила поведения и следует им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7E7E" w:rsidRPr="001A1262" w:rsidRDefault="007D7E7E" w:rsidP="001A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E7E" w:rsidRPr="001A1262" w:rsidRDefault="007D7E7E" w:rsidP="001A1262">
      <w:pPr>
        <w:shd w:val="clear" w:color="auto" w:fill="FFFFFF"/>
        <w:spacing w:after="0" w:line="240" w:lineRule="auto"/>
        <w:ind w:right="-6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1A1262">
        <w:rPr>
          <w:rFonts w:ascii="Times New Roman" w:hAnsi="Times New Roman"/>
          <w:color w:val="000000"/>
          <w:sz w:val="24"/>
          <w:szCs w:val="24"/>
        </w:rPr>
        <w:t>        </w:t>
      </w:r>
    </w:p>
    <w:p w:rsidR="007D7E7E" w:rsidRPr="001A1262" w:rsidRDefault="007D7E7E" w:rsidP="001A1262">
      <w:pPr>
        <w:shd w:val="clear" w:color="auto" w:fill="FFFFFF"/>
        <w:spacing w:after="0" w:line="240" w:lineRule="auto"/>
        <w:ind w:right="-6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1A1262">
        <w:rPr>
          <w:rFonts w:ascii="Times New Roman" w:hAnsi="Times New Roman"/>
          <w:color w:val="000000"/>
          <w:sz w:val="24"/>
          <w:szCs w:val="24"/>
        </w:rPr>
        <w:t>        </w:t>
      </w:r>
      <w:r w:rsidRPr="001A1262">
        <w:rPr>
          <w:rFonts w:ascii="Times New Roman" w:hAnsi="Times New Roman"/>
          <w:i/>
          <w:iCs/>
          <w:color w:val="000000"/>
          <w:sz w:val="24"/>
          <w:szCs w:val="24"/>
        </w:rPr>
        <w:t>Обработка:</w:t>
      </w:r>
      <w:r w:rsidRPr="001A1262">
        <w:rPr>
          <w:rFonts w:ascii="Times New Roman" w:hAnsi="Times New Roman"/>
          <w:color w:val="000000"/>
          <w:sz w:val="24"/>
          <w:szCs w:val="24"/>
        </w:rPr>
        <w:t> подсчитывается общая сумма баллов по всем показателям, дается вывод об уровне развития коммуникативных способностей ребенка: 36-45 баллов - очень высокий, 27-35 баллов - высокий, 18-26 баллов - средний, 9-17 баллов - низкий.</w:t>
      </w:r>
    </w:p>
    <w:p w:rsidR="007D7E7E" w:rsidRPr="001A1262" w:rsidRDefault="006C3B8A" w:rsidP="001A1262">
      <w:pPr>
        <w:shd w:val="clear" w:color="auto" w:fill="FFFFFF"/>
        <w:spacing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03E32">
        <w:rPr>
          <w:rFonts w:ascii="Courier New" w:hAnsi="Courier New" w:cs="Courier New"/>
          <w:noProof/>
          <w:color w:val="000000"/>
          <w:sz w:val="24"/>
          <w:szCs w:val="24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nsportal.ru/sites/default/files/docpreview_image/2021/08/31/rabochaya_pv_2021.docx_image1.jpg" style="width:9.75pt;height:6pt;visibility:visible">
            <v:imagedata r:id="rId6" o:title=""/>
          </v:shape>
        </w:pict>
      </w:r>
    </w:p>
    <w:p w:rsidR="007D7E7E" w:rsidRPr="001A1262" w:rsidRDefault="007D7E7E" w:rsidP="001A1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E7E" w:rsidRPr="001A1262" w:rsidRDefault="007D7E7E" w:rsidP="001A1262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</w:p>
    <w:p w:rsidR="007D7E7E" w:rsidRPr="001A1262" w:rsidRDefault="007D7E7E" w:rsidP="001A1262">
      <w:pPr>
        <w:shd w:val="clear" w:color="auto" w:fill="FFFFFF"/>
        <w:spacing w:after="0" w:line="240" w:lineRule="auto"/>
        <w:rPr>
          <w:rFonts w:ascii="Arial" w:hAnsi="Arial" w:cs="Arial"/>
          <w:color w:val="212529"/>
          <w:sz w:val="24"/>
          <w:szCs w:val="24"/>
        </w:rPr>
      </w:pPr>
    </w:p>
    <w:p w:rsidR="007D7E7E" w:rsidRDefault="007D7E7E"/>
    <w:sectPr w:rsidR="007D7E7E" w:rsidSect="00BA31A3">
      <w:pgSz w:w="16838" w:h="11906" w:orient="landscape"/>
      <w:pgMar w:top="156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02"/>
    <w:multiLevelType w:val="multilevel"/>
    <w:tmpl w:val="032E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43058"/>
    <w:multiLevelType w:val="multilevel"/>
    <w:tmpl w:val="B8C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67E7A"/>
    <w:multiLevelType w:val="multilevel"/>
    <w:tmpl w:val="AACCD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9762F"/>
    <w:multiLevelType w:val="multilevel"/>
    <w:tmpl w:val="7AEC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C373C"/>
    <w:multiLevelType w:val="multilevel"/>
    <w:tmpl w:val="7B18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8E3AC0"/>
    <w:multiLevelType w:val="multilevel"/>
    <w:tmpl w:val="440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C52E2"/>
    <w:multiLevelType w:val="multilevel"/>
    <w:tmpl w:val="E8AA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B403E"/>
    <w:multiLevelType w:val="multilevel"/>
    <w:tmpl w:val="86EC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93B2A"/>
    <w:multiLevelType w:val="multilevel"/>
    <w:tmpl w:val="06F4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181DB4"/>
    <w:multiLevelType w:val="multilevel"/>
    <w:tmpl w:val="9012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7C79AA"/>
    <w:multiLevelType w:val="multilevel"/>
    <w:tmpl w:val="6A580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2A5A40"/>
    <w:multiLevelType w:val="multilevel"/>
    <w:tmpl w:val="0F0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A07D9F"/>
    <w:multiLevelType w:val="multilevel"/>
    <w:tmpl w:val="33A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290088"/>
    <w:multiLevelType w:val="multilevel"/>
    <w:tmpl w:val="0846A4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A0B5209"/>
    <w:multiLevelType w:val="multilevel"/>
    <w:tmpl w:val="B256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12400A"/>
    <w:multiLevelType w:val="multilevel"/>
    <w:tmpl w:val="F7C0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6037C2"/>
    <w:multiLevelType w:val="multilevel"/>
    <w:tmpl w:val="978EC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C7574F9"/>
    <w:multiLevelType w:val="multilevel"/>
    <w:tmpl w:val="7DD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2A7A8B"/>
    <w:multiLevelType w:val="multilevel"/>
    <w:tmpl w:val="F1B4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E9B5C87"/>
    <w:multiLevelType w:val="multilevel"/>
    <w:tmpl w:val="F9F8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F664AF1"/>
    <w:multiLevelType w:val="multilevel"/>
    <w:tmpl w:val="6A6C2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F802A0C"/>
    <w:multiLevelType w:val="multilevel"/>
    <w:tmpl w:val="8EEA4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0367B32"/>
    <w:multiLevelType w:val="multilevel"/>
    <w:tmpl w:val="F05C7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3397C68"/>
    <w:multiLevelType w:val="multilevel"/>
    <w:tmpl w:val="F7F8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43C3ECF"/>
    <w:multiLevelType w:val="multilevel"/>
    <w:tmpl w:val="B14E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5710723"/>
    <w:multiLevelType w:val="multilevel"/>
    <w:tmpl w:val="10F61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66075DC"/>
    <w:multiLevelType w:val="multilevel"/>
    <w:tmpl w:val="6FC2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74409E0"/>
    <w:multiLevelType w:val="multilevel"/>
    <w:tmpl w:val="FE08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6166C5"/>
    <w:multiLevelType w:val="multilevel"/>
    <w:tmpl w:val="A134C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805002B"/>
    <w:multiLevelType w:val="multilevel"/>
    <w:tmpl w:val="3CB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841779D"/>
    <w:multiLevelType w:val="multilevel"/>
    <w:tmpl w:val="065C31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89E68A3"/>
    <w:multiLevelType w:val="multilevel"/>
    <w:tmpl w:val="FAD4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8B559CC"/>
    <w:multiLevelType w:val="multilevel"/>
    <w:tmpl w:val="3FE4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A3B5CFB"/>
    <w:multiLevelType w:val="multilevel"/>
    <w:tmpl w:val="BDC6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BCF5906"/>
    <w:multiLevelType w:val="hybridMultilevel"/>
    <w:tmpl w:val="88A2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D457E6D"/>
    <w:multiLevelType w:val="hybridMultilevel"/>
    <w:tmpl w:val="27E6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EAB0E31"/>
    <w:multiLevelType w:val="multilevel"/>
    <w:tmpl w:val="2466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2EC20027"/>
    <w:multiLevelType w:val="multilevel"/>
    <w:tmpl w:val="1D7C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F8A709D"/>
    <w:multiLevelType w:val="multilevel"/>
    <w:tmpl w:val="0DF0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21B6CD7"/>
    <w:multiLevelType w:val="multilevel"/>
    <w:tmpl w:val="75A6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226130A"/>
    <w:multiLevelType w:val="multilevel"/>
    <w:tmpl w:val="22A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3766DF9"/>
    <w:multiLevelType w:val="multilevel"/>
    <w:tmpl w:val="6B7E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75E4215"/>
    <w:multiLevelType w:val="multilevel"/>
    <w:tmpl w:val="B34C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80E2427"/>
    <w:multiLevelType w:val="multilevel"/>
    <w:tmpl w:val="513C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85C5A05"/>
    <w:multiLevelType w:val="multilevel"/>
    <w:tmpl w:val="7192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8C64721"/>
    <w:multiLevelType w:val="multilevel"/>
    <w:tmpl w:val="14C67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9F076F5"/>
    <w:multiLevelType w:val="multilevel"/>
    <w:tmpl w:val="BA04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B445794"/>
    <w:multiLevelType w:val="multilevel"/>
    <w:tmpl w:val="0FB0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C6C2FA3"/>
    <w:multiLevelType w:val="multilevel"/>
    <w:tmpl w:val="6E2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E3A6C95"/>
    <w:multiLevelType w:val="multilevel"/>
    <w:tmpl w:val="C572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01D5559"/>
    <w:multiLevelType w:val="multilevel"/>
    <w:tmpl w:val="F224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2521196"/>
    <w:multiLevelType w:val="multilevel"/>
    <w:tmpl w:val="D9AAC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2CB3226"/>
    <w:multiLevelType w:val="multilevel"/>
    <w:tmpl w:val="4BB4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3F01EE3"/>
    <w:multiLevelType w:val="hybridMultilevel"/>
    <w:tmpl w:val="4A32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92136FE"/>
    <w:multiLevelType w:val="multilevel"/>
    <w:tmpl w:val="E1F6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9213FC6"/>
    <w:multiLevelType w:val="multilevel"/>
    <w:tmpl w:val="8CC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96E4D29"/>
    <w:multiLevelType w:val="multilevel"/>
    <w:tmpl w:val="B69A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A0191B"/>
    <w:multiLevelType w:val="multilevel"/>
    <w:tmpl w:val="3EC43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B2E6139"/>
    <w:multiLevelType w:val="multilevel"/>
    <w:tmpl w:val="48F2F7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F8570A3"/>
    <w:multiLevelType w:val="multilevel"/>
    <w:tmpl w:val="D3C4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3973C4"/>
    <w:multiLevelType w:val="multilevel"/>
    <w:tmpl w:val="5728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1BC6026"/>
    <w:multiLevelType w:val="multilevel"/>
    <w:tmpl w:val="94A6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57000F9"/>
    <w:multiLevelType w:val="multilevel"/>
    <w:tmpl w:val="0D024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74C50D6"/>
    <w:multiLevelType w:val="multilevel"/>
    <w:tmpl w:val="ECB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910775B"/>
    <w:multiLevelType w:val="multilevel"/>
    <w:tmpl w:val="7B12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C5F6937"/>
    <w:multiLevelType w:val="multilevel"/>
    <w:tmpl w:val="5F3A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5CC7780C"/>
    <w:multiLevelType w:val="multilevel"/>
    <w:tmpl w:val="716E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FD23519"/>
    <w:multiLevelType w:val="multilevel"/>
    <w:tmpl w:val="9754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FEE7BBD"/>
    <w:multiLevelType w:val="multilevel"/>
    <w:tmpl w:val="CE008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61221448"/>
    <w:multiLevelType w:val="multilevel"/>
    <w:tmpl w:val="764A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614428AF"/>
    <w:multiLevelType w:val="multilevel"/>
    <w:tmpl w:val="02B6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16E75F5"/>
    <w:multiLevelType w:val="hybridMultilevel"/>
    <w:tmpl w:val="744E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21B7853"/>
    <w:multiLevelType w:val="multilevel"/>
    <w:tmpl w:val="BD34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2B45AC1"/>
    <w:multiLevelType w:val="multilevel"/>
    <w:tmpl w:val="D072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643B739F"/>
    <w:multiLevelType w:val="multilevel"/>
    <w:tmpl w:val="B7388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64A970B9"/>
    <w:multiLevelType w:val="multilevel"/>
    <w:tmpl w:val="9192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59312D6"/>
    <w:multiLevelType w:val="multilevel"/>
    <w:tmpl w:val="93E0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6684187E"/>
    <w:multiLevelType w:val="multilevel"/>
    <w:tmpl w:val="A1EA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6936D03"/>
    <w:multiLevelType w:val="multilevel"/>
    <w:tmpl w:val="C0586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67B85101"/>
    <w:multiLevelType w:val="multilevel"/>
    <w:tmpl w:val="9468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6BF97BF9"/>
    <w:multiLevelType w:val="multilevel"/>
    <w:tmpl w:val="8748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C246DC5"/>
    <w:multiLevelType w:val="multilevel"/>
    <w:tmpl w:val="D816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DEB25F8"/>
    <w:multiLevelType w:val="multilevel"/>
    <w:tmpl w:val="C45E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6DF81A82"/>
    <w:multiLevelType w:val="multilevel"/>
    <w:tmpl w:val="4D1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E9D3F83"/>
    <w:multiLevelType w:val="multilevel"/>
    <w:tmpl w:val="92263E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85">
    <w:nsid w:val="6F46331E"/>
    <w:multiLevelType w:val="multilevel"/>
    <w:tmpl w:val="84ECD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715B018A"/>
    <w:multiLevelType w:val="multilevel"/>
    <w:tmpl w:val="64826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718551FC"/>
    <w:multiLevelType w:val="multilevel"/>
    <w:tmpl w:val="CB4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186758C"/>
    <w:multiLevelType w:val="multilevel"/>
    <w:tmpl w:val="A866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3F554A5"/>
    <w:multiLevelType w:val="multilevel"/>
    <w:tmpl w:val="3054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74775B7D"/>
    <w:multiLevelType w:val="multilevel"/>
    <w:tmpl w:val="109A3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76211E90"/>
    <w:multiLevelType w:val="multilevel"/>
    <w:tmpl w:val="7F90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73500DB"/>
    <w:multiLevelType w:val="multilevel"/>
    <w:tmpl w:val="0550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77497CA6"/>
    <w:multiLevelType w:val="multilevel"/>
    <w:tmpl w:val="A47A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A3C316D"/>
    <w:multiLevelType w:val="multilevel"/>
    <w:tmpl w:val="D8E0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C436C5C"/>
    <w:multiLevelType w:val="multilevel"/>
    <w:tmpl w:val="8D9AD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CD00C8F"/>
    <w:multiLevelType w:val="multilevel"/>
    <w:tmpl w:val="145A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EAC6D46"/>
    <w:multiLevelType w:val="multilevel"/>
    <w:tmpl w:val="DF16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0"/>
  </w:num>
  <w:num w:numId="3">
    <w:abstractNumId w:val="92"/>
  </w:num>
  <w:num w:numId="4">
    <w:abstractNumId w:val="14"/>
  </w:num>
  <w:num w:numId="5">
    <w:abstractNumId w:val="24"/>
  </w:num>
  <w:num w:numId="6">
    <w:abstractNumId w:val="20"/>
  </w:num>
  <w:num w:numId="7">
    <w:abstractNumId w:val="67"/>
  </w:num>
  <w:num w:numId="8">
    <w:abstractNumId w:val="60"/>
  </w:num>
  <w:num w:numId="9">
    <w:abstractNumId w:val="57"/>
  </w:num>
  <w:num w:numId="10">
    <w:abstractNumId w:val="76"/>
  </w:num>
  <w:num w:numId="11">
    <w:abstractNumId w:val="52"/>
  </w:num>
  <w:num w:numId="12">
    <w:abstractNumId w:val="45"/>
  </w:num>
  <w:num w:numId="13">
    <w:abstractNumId w:val="85"/>
  </w:num>
  <w:num w:numId="14">
    <w:abstractNumId w:val="95"/>
  </w:num>
  <w:num w:numId="15">
    <w:abstractNumId w:val="19"/>
  </w:num>
  <w:num w:numId="16">
    <w:abstractNumId w:val="30"/>
  </w:num>
  <w:num w:numId="17">
    <w:abstractNumId w:val="33"/>
  </w:num>
  <w:num w:numId="18">
    <w:abstractNumId w:val="28"/>
  </w:num>
  <w:num w:numId="19">
    <w:abstractNumId w:val="74"/>
  </w:num>
  <w:num w:numId="20">
    <w:abstractNumId w:val="93"/>
  </w:num>
  <w:num w:numId="21">
    <w:abstractNumId w:val="90"/>
  </w:num>
  <w:num w:numId="22">
    <w:abstractNumId w:val="18"/>
  </w:num>
  <w:num w:numId="23">
    <w:abstractNumId w:val="42"/>
  </w:num>
  <w:num w:numId="24">
    <w:abstractNumId w:val="84"/>
  </w:num>
  <w:num w:numId="25">
    <w:abstractNumId w:val="49"/>
  </w:num>
  <w:num w:numId="26">
    <w:abstractNumId w:val="65"/>
  </w:num>
  <w:num w:numId="27">
    <w:abstractNumId w:val="94"/>
  </w:num>
  <w:num w:numId="28">
    <w:abstractNumId w:val="16"/>
  </w:num>
  <w:num w:numId="29">
    <w:abstractNumId w:val="17"/>
  </w:num>
  <w:num w:numId="30">
    <w:abstractNumId w:val="31"/>
  </w:num>
  <w:num w:numId="31">
    <w:abstractNumId w:val="54"/>
  </w:num>
  <w:num w:numId="32">
    <w:abstractNumId w:val="87"/>
  </w:num>
  <w:num w:numId="33">
    <w:abstractNumId w:val="0"/>
  </w:num>
  <w:num w:numId="34">
    <w:abstractNumId w:val="69"/>
  </w:num>
  <w:num w:numId="35">
    <w:abstractNumId w:val="72"/>
  </w:num>
  <w:num w:numId="36">
    <w:abstractNumId w:val="77"/>
  </w:num>
  <w:num w:numId="37">
    <w:abstractNumId w:val="79"/>
  </w:num>
  <w:num w:numId="38">
    <w:abstractNumId w:val="25"/>
  </w:num>
  <w:num w:numId="39">
    <w:abstractNumId w:val="37"/>
  </w:num>
  <w:num w:numId="40">
    <w:abstractNumId w:val="8"/>
  </w:num>
  <w:num w:numId="41">
    <w:abstractNumId w:val="61"/>
  </w:num>
  <w:num w:numId="42">
    <w:abstractNumId w:val="96"/>
  </w:num>
  <w:num w:numId="43">
    <w:abstractNumId w:val="11"/>
  </w:num>
  <w:num w:numId="44">
    <w:abstractNumId w:val="40"/>
  </w:num>
  <w:num w:numId="45">
    <w:abstractNumId w:val="7"/>
  </w:num>
  <w:num w:numId="46">
    <w:abstractNumId w:val="1"/>
  </w:num>
  <w:num w:numId="47">
    <w:abstractNumId w:val="4"/>
  </w:num>
  <w:num w:numId="48">
    <w:abstractNumId w:val="51"/>
  </w:num>
  <w:num w:numId="49">
    <w:abstractNumId w:val="46"/>
  </w:num>
  <w:num w:numId="50">
    <w:abstractNumId w:val="3"/>
  </w:num>
  <w:num w:numId="51">
    <w:abstractNumId w:val="59"/>
  </w:num>
  <w:num w:numId="52">
    <w:abstractNumId w:val="91"/>
  </w:num>
  <w:num w:numId="53">
    <w:abstractNumId w:val="43"/>
  </w:num>
  <w:num w:numId="54">
    <w:abstractNumId w:val="47"/>
  </w:num>
  <w:num w:numId="55">
    <w:abstractNumId w:val="41"/>
  </w:num>
  <w:num w:numId="56">
    <w:abstractNumId w:val="12"/>
  </w:num>
  <w:num w:numId="57">
    <w:abstractNumId w:val="15"/>
  </w:num>
  <w:num w:numId="58">
    <w:abstractNumId w:val="38"/>
  </w:num>
  <w:num w:numId="59">
    <w:abstractNumId w:val="29"/>
  </w:num>
  <w:num w:numId="60">
    <w:abstractNumId w:val="73"/>
  </w:num>
  <w:num w:numId="61">
    <w:abstractNumId w:val="97"/>
  </w:num>
  <w:num w:numId="62">
    <w:abstractNumId w:val="26"/>
  </w:num>
  <w:num w:numId="63">
    <w:abstractNumId w:val="89"/>
  </w:num>
  <w:num w:numId="64">
    <w:abstractNumId w:val="21"/>
  </w:num>
  <w:num w:numId="65">
    <w:abstractNumId w:val="39"/>
  </w:num>
  <w:num w:numId="66">
    <w:abstractNumId w:val="70"/>
  </w:num>
  <w:num w:numId="67">
    <w:abstractNumId w:val="63"/>
  </w:num>
  <w:num w:numId="68">
    <w:abstractNumId w:val="83"/>
  </w:num>
  <w:num w:numId="69">
    <w:abstractNumId w:val="6"/>
  </w:num>
  <w:num w:numId="70">
    <w:abstractNumId w:val="27"/>
  </w:num>
  <w:num w:numId="71">
    <w:abstractNumId w:val="5"/>
  </w:num>
  <w:num w:numId="72">
    <w:abstractNumId w:val="56"/>
  </w:num>
  <w:num w:numId="73">
    <w:abstractNumId w:val="64"/>
  </w:num>
  <w:num w:numId="74">
    <w:abstractNumId w:val="55"/>
  </w:num>
  <w:num w:numId="75">
    <w:abstractNumId w:val="32"/>
  </w:num>
  <w:num w:numId="76">
    <w:abstractNumId w:val="66"/>
  </w:num>
  <w:num w:numId="77">
    <w:abstractNumId w:val="48"/>
  </w:num>
  <w:num w:numId="78">
    <w:abstractNumId w:val="81"/>
  </w:num>
  <w:num w:numId="79">
    <w:abstractNumId w:val="75"/>
  </w:num>
  <w:num w:numId="80">
    <w:abstractNumId w:val="44"/>
  </w:num>
  <w:num w:numId="81">
    <w:abstractNumId w:val="23"/>
  </w:num>
  <w:num w:numId="82">
    <w:abstractNumId w:val="68"/>
  </w:num>
  <w:num w:numId="83">
    <w:abstractNumId w:val="88"/>
  </w:num>
  <w:num w:numId="84">
    <w:abstractNumId w:val="82"/>
  </w:num>
  <w:num w:numId="85">
    <w:abstractNumId w:val="50"/>
  </w:num>
  <w:num w:numId="86">
    <w:abstractNumId w:val="36"/>
  </w:num>
  <w:num w:numId="87">
    <w:abstractNumId w:val="10"/>
  </w:num>
  <w:num w:numId="88">
    <w:abstractNumId w:val="22"/>
  </w:num>
  <w:num w:numId="89">
    <w:abstractNumId w:val="62"/>
  </w:num>
  <w:num w:numId="90">
    <w:abstractNumId w:val="2"/>
  </w:num>
  <w:num w:numId="91">
    <w:abstractNumId w:val="78"/>
  </w:num>
  <w:num w:numId="92">
    <w:abstractNumId w:val="86"/>
  </w:num>
  <w:num w:numId="93">
    <w:abstractNumId w:val="58"/>
  </w:num>
  <w:num w:numId="94">
    <w:abstractNumId w:val="13"/>
  </w:num>
  <w:num w:numId="95">
    <w:abstractNumId w:val="71"/>
  </w:num>
  <w:num w:numId="96">
    <w:abstractNumId w:val="35"/>
  </w:num>
  <w:num w:numId="97">
    <w:abstractNumId w:val="34"/>
  </w:num>
  <w:num w:numId="98">
    <w:abstractNumId w:val="5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262"/>
    <w:rsid w:val="00003454"/>
    <w:rsid w:val="00034061"/>
    <w:rsid w:val="0004637A"/>
    <w:rsid w:val="00057790"/>
    <w:rsid w:val="00080E1F"/>
    <w:rsid w:val="000917E0"/>
    <w:rsid w:val="000F637E"/>
    <w:rsid w:val="00103E32"/>
    <w:rsid w:val="0012544C"/>
    <w:rsid w:val="00144F65"/>
    <w:rsid w:val="00191355"/>
    <w:rsid w:val="001A1262"/>
    <w:rsid w:val="001A2B88"/>
    <w:rsid w:val="001C2FB0"/>
    <w:rsid w:val="001C7DAC"/>
    <w:rsid w:val="001E4F9E"/>
    <w:rsid w:val="00236576"/>
    <w:rsid w:val="00241D5E"/>
    <w:rsid w:val="002A1EE8"/>
    <w:rsid w:val="003009A6"/>
    <w:rsid w:val="0031238E"/>
    <w:rsid w:val="00341D43"/>
    <w:rsid w:val="00347FAC"/>
    <w:rsid w:val="0038520C"/>
    <w:rsid w:val="003C7E12"/>
    <w:rsid w:val="003F46F4"/>
    <w:rsid w:val="00413A80"/>
    <w:rsid w:val="00416E67"/>
    <w:rsid w:val="004348D9"/>
    <w:rsid w:val="004C03D3"/>
    <w:rsid w:val="004D0784"/>
    <w:rsid w:val="004E0029"/>
    <w:rsid w:val="004E014F"/>
    <w:rsid w:val="00503236"/>
    <w:rsid w:val="00535A34"/>
    <w:rsid w:val="005448F3"/>
    <w:rsid w:val="00561155"/>
    <w:rsid w:val="005970C2"/>
    <w:rsid w:val="00597527"/>
    <w:rsid w:val="005D4336"/>
    <w:rsid w:val="006219AE"/>
    <w:rsid w:val="00666115"/>
    <w:rsid w:val="0067590E"/>
    <w:rsid w:val="006946E7"/>
    <w:rsid w:val="006B6A78"/>
    <w:rsid w:val="006B6C95"/>
    <w:rsid w:val="006C3B8A"/>
    <w:rsid w:val="006D46F5"/>
    <w:rsid w:val="006E3841"/>
    <w:rsid w:val="006F4BA0"/>
    <w:rsid w:val="0073299E"/>
    <w:rsid w:val="0075479D"/>
    <w:rsid w:val="007A464B"/>
    <w:rsid w:val="007A6C60"/>
    <w:rsid w:val="007A759E"/>
    <w:rsid w:val="007B181A"/>
    <w:rsid w:val="007C502C"/>
    <w:rsid w:val="007D7E7E"/>
    <w:rsid w:val="007E4FA7"/>
    <w:rsid w:val="007F5949"/>
    <w:rsid w:val="0080243C"/>
    <w:rsid w:val="00840FBF"/>
    <w:rsid w:val="008550C3"/>
    <w:rsid w:val="00863D55"/>
    <w:rsid w:val="008A31CD"/>
    <w:rsid w:val="008C21BB"/>
    <w:rsid w:val="008D1607"/>
    <w:rsid w:val="009045C0"/>
    <w:rsid w:val="00925326"/>
    <w:rsid w:val="009A02DA"/>
    <w:rsid w:val="009B4335"/>
    <w:rsid w:val="009F3FD0"/>
    <w:rsid w:val="009F7E0D"/>
    <w:rsid w:val="00A431F1"/>
    <w:rsid w:val="00A550C3"/>
    <w:rsid w:val="00A57253"/>
    <w:rsid w:val="00A612C4"/>
    <w:rsid w:val="00A86612"/>
    <w:rsid w:val="00A91114"/>
    <w:rsid w:val="00AB327B"/>
    <w:rsid w:val="00AB6318"/>
    <w:rsid w:val="00AF0ECC"/>
    <w:rsid w:val="00AF31E8"/>
    <w:rsid w:val="00B53C2C"/>
    <w:rsid w:val="00B65BB7"/>
    <w:rsid w:val="00BA31A3"/>
    <w:rsid w:val="00BA4E8C"/>
    <w:rsid w:val="00BF699C"/>
    <w:rsid w:val="00C13550"/>
    <w:rsid w:val="00C56A0C"/>
    <w:rsid w:val="00C81AAA"/>
    <w:rsid w:val="00CD2B09"/>
    <w:rsid w:val="00D06206"/>
    <w:rsid w:val="00D14C9D"/>
    <w:rsid w:val="00D26BB1"/>
    <w:rsid w:val="00D40CFA"/>
    <w:rsid w:val="00D626D0"/>
    <w:rsid w:val="00D708FE"/>
    <w:rsid w:val="00D74D48"/>
    <w:rsid w:val="00D9090D"/>
    <w:rsid w:val="00D91F8F"/>
    <w:rsid w:val="00DA3C1E"/>
    <w:rsid w:val="00DB6362"/>
    <w:rsid w:val="00DC44C9"/>
    <w:rsid w:val="00DD1D1A"/>
    <w:rsid w:val="00DD3436"/>
    <w:rsid w:val="00DD53A1"/>
    <w:rsid w:val="00E077DF"/>
    <w:rsid w:val="00E13441"/>
    <w:rsid w:val="00E151CA"/>
    <w:rsid w:val="00E3153C"/>
    <w:rsid w:val="00E35DD6"/>
    <w:rsid w:val="00E42F13"/>
    <w:rsid w:val="00E43CC6"/>
    <w:rsid w:val="00E44CC0"/>
    <w:rsid w:val="00E508AC"/>
    <w:rsid w:val="00E52443"/>
    <w:rsid w:val="00EB209C"/>
    <w:rsid w:val="00EE44D9"/>
    <w:rsid w:val="00F12E66"/>
    <w:rsid w:val="00F30802"/>
    <w:rsid w:val="00F40451"/>
    <w:rsid w:val="00F70B10"/>
    <w:rsid w:val="00F82A20"/>
    <w:rsid w:val="00FA2A38"/>
    <w:rsid w:val="00FB0E30"/>
    <w:rsid w:val="00FD73FE"/>
    <w:rsid w:val="00FE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E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1A12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1262"/>
    <w:rPr>
      <w:rFonts w:ascii="Times New Roman" w:hAnsi="Times New Roman" w:cs="Times New Roman"/>
      <w:b/>
      <w:bCs/>
      <w:sz w:val="36"/>
      <w:szCs w:val="36"/>
    </w:rPr>
  </w:style>
  <w:style w:type="paragraph" w:customStyle="1" w:styleId="c18">
    <w:name w:val="c18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1A1262"/>
    <w:rPr>
      <w:rFonts w:cs="Times New Roman"/>
    </w:rPr>
  </w:style>
  <w:style w:type="paragraph" w:customStyle="1" w:styleId="c24">
    <w:name w:val="c24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1">
    <w:name w:val="c101"/>
    <w:basedOn w:val="a0"/>
    <w:uiPriority w:val="99"/>
    <w:rsid w:val="001A1262"/>
    <w:rPr>
      <w:rFonts w:cs="Times New Roman"/>
    </w:rPr>
  </w:style>
  <w:style w:type="paragraph" w:customStyle="1" w:styleId="c47">
    <w:name w:val="c47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uiPriority w:val="99"/>
    <w:rsid w:val="001A1262"/>
    <w:rPr>
      <w:rFonts w:cs="Times New Roman"/>
    </w:rPr>
  </w:style>
  <w:style w:type="paragraph" w:customStyle="1" w:styleId="c177">
    <w:name w:val="c177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7">
    <w:name w:val="c227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7">
    <w:name w:val="c77"/>
    <w:basedOn w:val="a0"/>
    <w:uiPriority w:val="99"/>
    <w:rsid w:val="001A1262"/>
    <w:rPr>
      <w:rFonts w:cs="Times New Roman"/>
    </w:rPr>
  </w:style>
  <w:style w:type="paragraph" w:customStyle="1" w:styleId="c74">
    <w:name w:val="c74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8">
    <w:name w:val="c228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8">
    <w:name w:val="c318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2">
    <w:name w:val="c262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9">
    <w:name w:val="c239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2">
    <w:name w:val="c122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9">
    <w:name w:val="c229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0">
    <w:name w:val="c290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0">
    <w:name w:val="c260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4">
    <w:name w:val="c164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basedOn w:val="a0"/>
    <w:uiPriority w:val="99"/>
    <w:rsid w:val="001A1262"/>
    <w:rPr>
      <w:rFonts w:cs="Times New Roman"/>
    </w:rPr>
  </w:style>
  <w:style w:type="paragraph" w:customStyle="1" w:styleId="c8">
    <w:name w:val="c8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  <w:uiPriority w:val="99"/>
    <w:rsid w:val="001A1262"/>
    <w:rPr>
      <w:rFonts w:cs="Times New Roman"/>
    </w:rPr>
  </w:style>
  <w:style w:type="character" w:customStyle="1" w:styleId="c194">
    <w:name w:val="c194"/>
    <w:basedOn w:val="a0"/>
    <w:uiPriority w:val="99"/>
    <w:rsid w:val="001A1262"/>
    <w:rPr>
      <w:rFonts w:cs="Times New Roman"/>
    </w:rPr>
  </w:style>
  <w:style w:type="paragraph" w:customStyle="1" w:styleId="c111">
    <w:name w:val="c111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2">
    <w:name w:val="c162"/>
    <w:basedOn w:val="a0"/>
    <w:uiPriority w:val="99"/>
    <w:rsid w:val="001A1262"/>
    <w:rPr>
      <w:rFonts w:cs="Times New Roman"/>
    </w:rPr>
  </w:style>
  <w:style w:type="paragraph" w:customStyle="1" w:styleId="c40">
    <w:name w:val="c40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7">
    <w:name w:val="c247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7">
    <w:name w:val="c237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8">
    <w:name w:val="c78"/>
    <w:basedOn w:val="a0"/>
    <w:uiPriority w:val="99"/>
    <w:rsid w:val="001A1262"/>
    <w:rPr>
      <w:rFonts w:cs="Times New Roman"/>
    </w:rPr>
  </w:style>
  <w:style w:type="paragraph" w:customStyle="1" w:styleId="c21">
    <w:name w:val="c21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1A1262"/>
    <w:rPr>
      <w:rFonts w:cs="Times New Roman"/>
    </w:rPr>
  </w:style>
  <w:style w:type="paragraph" w:customStyle="1" w:styleId="c295">
    <w:name w:val="c295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2">
    <w:name w:val="c112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1">
    <w:name w:val="c141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23">
    <w:name w:val="c323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9">
    <w:name w:val="c209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8">
    <w:name w:val="c278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3">
    <w:name w:val="c233"/>
    <w:basedOn w:val="a0"/>
    <w:uiPriority w:val="99"/>
    <w:rsid w:val="001A1262"/>
    <w:rPr>
      <w:rFonts w:cs="Times New Roman"/>
    </w:rPr>
  </w:style>
  <w:style w:type="paragraph" w:customStyle="1" w:styleId="c271">
    <w:name w:val="c271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5">
    <w:name w:val="c195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7">
    <w:name w:val="c57"/>
    <w:basedOn w:val="a0"/>
    <w:uiPriority w:val="99"/>
    <w:rsid w:val="001A1262"/>
    <w:rPr>
      <w:rFonts w:cs="Times New Roman"/>
    </w:rPr>
  </w:style>
  <w:style w:type="paragraph" w:customStyle="1" w:styleId="c84">
    <w:name w:val="c84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9">
    <w:name w:val="c159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1A126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A1262"/>
    <w:rPr>
      <w:rFonts w:cs="Times New Roman"/>
      <w:color w:val="800080"/>
      <w:u w:val="single"/>
    </w:rPr>
  </w:style>
  <w:style w:type="paragraph" w:customStyle="1" w:styleId="c200">
    <w:name w:val="c200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28">
    <w:name w:val="c328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9">
    <w:name w:val="c219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5">
    <w:name w:val="c335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4">
    <w:name w:val="c344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8">
    <w:name w:val="c118"/>
    <w:basedOn w:val="a0"/>
    <w:uiPriority w:val="99"/>
    <w:rsid w:val="001A1262"/>
    <w:rPr>
      <w:rFonts w:cs="Times New Roman"/>
    </w:rPr>
  </w:style>
  <w:style w:type="character" w:customStyle="1" w:styleId="c96">
    <w:name w:val="c96"/>
    <w:basedOn w:val="a0"/>
    <w:uiPriority w:val="99"/>
    <w:rsid w:val="001A1262"/>
    <w:rPr>
      <w:rFonts w:cs="Times New Roman"/>
    </w:rPr>
  </w:style>
  <w:style w:type="paragraph" w:customStyle="1" w:styleId="c41">
    <w:name w:val="c41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1A1262"/>
    <w:rPr>
      <w:rFonts w:cs="Times New Roman"/>
      <w:b/>
      <w:bCs/>
    </w:rPr>
  </w:style>
  <w:style w:type="paragraph" w:customStyle="1" w:styleId="search-excerpt">
    <w:name w:val="search-excerpt"/>
    <w:basedOn w:val="a"/>
    <w:uiPriority w:val="99"/>
    <w:rsid w:val="001A1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ke-tooltip">
    <w:name w:val="like-tooltip"/>
    <w:basedOn w:val="a0"/>
    <w:uiPriority w:val="99"/>
    <w:rsid w:val="001A1262"/>
    <w:rPr>
      <w:rFonts w:cs="Times New Roman"/>
    </w:rPr>
  </w:style>
  <w:style w:type="character" w:customStyle="1" w:styleId="flag-throbber">
    <w:name w:val="flag-throbber"/>
    <w:basedOn w:val="a0"/>
    <w:uiPriority w:val="99"/>
    <w:rsid w:val="001A126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A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A12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416E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F70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55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55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55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554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55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55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0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313E-0E11-4CEC-B409-27DA58D9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5623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38</cp:revision>
  <cp:lastPrinted>2021-10-07T07:37:00Z</cp:lastPrinted>
  <dcterms:created xsi:type="dcterms:W3CDTF">2021-09-05T15:26:00Z</dcterms:created>
  <dcterms:modified xsi:type="dcterms:W3CDTF">2021-11-10T07:23:00Z</dcterms:modified>
</cp:coreProperties>
</file>